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4D7B" w14:textId="4D36684D" w:rsidR="00CC7563" w:rsidRDefault="007A4E3D" w:rsidP="00CC7563">
      <w:pPr>
        <w:spacing w:before="120"/>
        <w:jc w:val="center"/>
        <w:outlineLvl w:val="0"/>
        <w:rPr>
          <w:b/>
          <w:bCs/>
          <w:sz w:val="44"/>
          <w:szCs w:val="22"/>
        </w:rPr>
      </w:pPr>
      <w:r>
        <w:rPr>
          <w:b/>
          <w:bCs/>
          <w:sz w:val="44"/>
          <w:szCs w:val="22"/>
        </w:rPr>
        <w:t>Procédure</w:t>
      </w:r>
      <w:r w:rsidR="00A26F42">
        <w:rPr>
          <w:b/>
          <w:bCs/>
          <w:sz w:val="44"/>
          <w:szCs w:val="22"/>
        </w:rPr>
        <w:t xml:space="preserve"> n°</w:t>
      </w:r>
      <w:r w:rsidR="00662A45">
        <w:rPr>
          <w:b/>
          <w:bCs/>
          <w:sz w:val="44"/>
          <w:szCs w:val="22"/>
        </w:rPr>
        <w:t>202</w:t>
      </w:r>
      <w:r w:rsidR="009A596E">
        <w:rPr>
          <w:b/>
          <w:bCs/>
          <w:sz w:val="44"/>
          <w:szCs w:val="22"/>
        </w:rPr>
        <w:t>60</w:t>
      </w:r>
      <w:r w:rsidR="00955DC7">
        <w:rPr>
          <w:b/>
          <w:bCs/>
          <w:sz w:val="44"/>
          <w:szCs w:val="22"/>
        </w:rPr>
        <w:t>15</w:t>
      </w:r>
    </w:p>
    <w:p w14:paraId="61AC3EA4" w14:textId="22F61FD3" w:rsidR="00811946" w:rsidRDefault="00D173F6" w:rsidP="003C2C96">
      <w:pPr>
        <w:spacing w:before="120"/>
        <w:jc w:val="center"/>
        <w:outlineLvl w:val="0"/>
        <w:rPr>
          <w:b/>
          <w:bCs/>
          <w:sz w:val="44"/>
          <w:szCs w:val="22"/>
        </w:rPr>
      </w:pPr>
      <w:r>
        <w:rPr>
          <w:b/>
          <w:bCs/>
          <w:sz w:val="44"/>
          <w:szCs w:val="22"/>
        </w:rPr>
        <w:t>Annexe 0 au CCP-AE :</w:t>
      </w:r>
      <w:r w:rsidR="003C2C96">
        <w:rPr>
          <w:b/>
          <w:bCs/>
          <w:sz w:val="44"/>
          <w:szCs w:val="22"/>
        </w:rPr>
        <w:t xml:space="preserve"> </w:t>
      </w:r>
      <w:r w:rsidR="00811946">
        <w:rPr>
          <w:b/>
          <w:bCs/>
          <w:sz w:val="44"/>
          <w:szCs w:val="22"/>
        </w:rPr>
        <w:t>Complément</w:t>
      </w:r>
      <w:r w:rsidR="00F1263B">
        <w:rPr>
          <w:b/>
          <w:bCs/>
          <w:sz w:val="44"/>
          <w:szCs w:val="22"/>
        </w:rPr>
        <w:t>s</w:t>
      </w:r>
      <w:r w:rsidR="00811946">
        <w:rPr>
          <w:b/>
          <w:bCs/>
          <w:sz w:val="44"/>
          <w:szCs w:val="22"/>
        </w:rPr>
        <w:t xml:space="preserve"> au CCP-AE</w:t>
      </w:r>
      <w:r w:rsidR="00221AA9">
        <w:rPr>
          <w:rStyle w:val="Appelnotedebasdep"/>
          <w:b/>
          <w:bCs/>
          <w:sz w:val="44"/>
          <w:szCs w:val="22"/>
        </w:rPr>
        <w:footnoteReference w:id="1"/>
      </w:r>
    </w:p>
    <w:p w14:paraId="185F2152" w14:textId="14FA7598" w:rsidR="00D15E75" w:rsidRDefault="00D15E75" w:rsidP="00D15E75">
      <w:pPr>
        <w:pStyle w:val="Titre1"/>
      </w:pPr>
      <w:r w:rsidRPr="00D15E75">
        <w:t>OBJET DU MARCHE</w:t>
      </w:r>
    </w:p>
    <w:p w14:paraId="67488070" w14:textId="608D09B9" w:rsidR="00494C0F" w:rsidRPr="00955DC7" w:rsidRDefault="00955DC7" w:rsidP="00494C0F">
      <w:pPr>
        <w:spacing w:after="0"/>
        <w:rPr>
          <w:szCs w:val="24"/>
        </w:rPr>
      </w:pPr>
      <w:r w:rsidRPr="00F9590B">
        <w:rPr>
          <w:szCs w:val="24"/>
        </w:rPr>
        <w:t>Acquisition de données sur les opérateurs de services de médias linéaires et à la demande à l’international pour l’année 2026</w:t>
      </w:r>
    </w:p>
    <w:p w14:paraId="22D666A8" w14:textId="7354D43D" w:rsidR="00221AA9" w:rsidRPr="00221AA9" w:rsidRDefault="00F83276" w:rsidP="00221AA9">
      <w:pPr>
        <w:pStyle w:val="Titre1"/>
      </w:pPr>
      <w:r>
        <w:t xml:space="preserve">TITULAIRE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221AA9" w:rsidRPr="00221AA9" w14:paraId="4D9B856B" w14:textId="77777777" w:rsidTr="003C2C96">
        <w:trPr>
          <w:trHeight w:val="41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7677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>Dénomination sociale 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AD71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  <w:tr w:rsidR="00221AA9" w:rsidRPr="00221AA9" w14:paraId="4C35DCD1" w14:textId="77777777" w:rsidTr="003C2C96">
        <w:trPr>
          <w:trHeight w:val="45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6859F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 xml:space="preserve">Adresse du siège 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F4A2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  <w:tr w:rsidR="00221AA9" w:rsidRPr="00221AA9" w14:paraId="59D3939F" w14:textId="77777777" w:rsidTr="003C2C96">
        <w:trPr>
          <w:trHeight w:val="41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BAF6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 xml:space="preserve">SIRET* 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54F8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</w:tbl>
    <w:p w14:paraId="2D207E66" w14:textId="00FB6142" w:rsidR="00811946" w:rsidRPr="00F83276" w:rsidRDefault="00F83276" w:rsidP="00F83276">
      <w:pPr>
        <w:pStyle w:val="Titre1"/>
      </w:pPr>
      <w:r>
        <w:t>COMPL</w:t>
      </w:r>
      <w:r w:rsidR="003D4D04">
        <w:t>É</w:t>
      </w:r>
      <w:r>
        <w:t>MENTS APPORT</w:t>
      </w:r>
      <w:r w:rsidR="003D4D04">
        <w:t>É</w:t>
      </w:r>
      <w:r>
        <w:t>S</w:t>
      </w:r>
      <w:r w:rsidR="00D15E75">
        <w:t xml:space="preserve"> - PERIMETRE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91"/>
        <w:gridCol w:w="1559"/>
      </w:tblGrid>
      <w:tr w:rsidR="00D173F6" w:rsidRPr="00F37F46" w14:paraId="14D2C24D" w14:textId="77777777" w:rsidTr="003A6B4F">
        <w:trPr>
          <w:trHeight w:val="471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EEC5" w14:textId="1919F955" w:rsidR="00D173F6" w:rsidRDefault="00D15E75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A la suite de la décision d’attribution du CNC, l</w:t>
            </w:r>
            <w:r w:rsidR="00D173F6">
              <w:rPr>
                <w:b/>
                <w:bCs/>
                <w:lang w:eastAsia="zh-CN"/>
              </w:rPr>
              <w:t xml:space="preserve">e marché </w:t>
            </w:r>
            <w:r>
              <w:rPr>
                <w:b/>
                <w:bCs/>
                <w:lang w:eastAsia="zh-CN"/>
              </w:rPr>
              <w:t xml:space="preserve">porte sur </w:t>
            </w:r>
            <w:r w:rsidR="00D173F6">
              <w:rPr>
                <w:b/>
                <w:bCs/>
                <w:lang w:eastAsia="zh-CN"/>
              </w:rPr>
              <w:t>le ou les lots tels que définis ci-dessous (cf. cases cochées)</w:t>
            </w:r>
          </w:p>
        </w:tc>
      </w:tr>
      <w:tr w:rsidR="003C2C96" w:rsidRPr="00F37F46" w14:paraId="692F940D" w14:textId="77777777" w:rsidTr="003A6B4F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067C" w14:textId="240AC076" w:rsidR="003C2C96" w:rsidRDefault="003C2C96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N° de lot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F9F7" w14:textId="147F00C8" w:rsidR="003C2C96" w:rsidRDefault="00D15E75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Lots objet du marché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8387" w14:textId="06AEEFF6" w:rsidR="003C2C96" w:rsidRDefault="003C2C96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N° du marché</w:t>
            </w:r>
          </w:p>
        </w:tc>
      </w:tr>
      <w:tr w:rsidR="003C2C96" w:rsidRPr="00F37F46" w14:paraId="5AE35F84" w14:textId="77777777" w:rsidTr="00955DC7">
        <w:trPr>
          <w:trHeight w:val="15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586A" w14:textId="16FE1C37" w:rsidR="003C2C96" w:rsidRPr="00955DC7" w:rsidRDefault="003C2C96" w:rsidP="00D173F6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 w:rsidRPr="00955DC7">
              <w:rPr>
                <w:b/>
                <w:bCs/>
                <w:lang w:eastAsia="zh-CN"/>
              </w:rPr>
              <w:t>1</w:t>
            </w:r>
          </w:p>
        </w:tc>
        <w:tc>
          <w:tcPr>
            <w:tcW w:w="6691" w:type="dxa"/>
            <w:vAlign w:val="center"/>
          </w:tcPr>
          <w:p w14:paraId="094BC180" w14:textId="3B173A39" w:rsidR="003C2C96" w:rsidRDefault="003C2C96" w:rsidP="00955DC7">
            <w:pPr>
              <w:spacing w:after="0"/>
            </w:pP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>
              <w:t xml:space="preserve"> </w:t>
            </w:r>
            <w:r w:rsidR="00FC61AC" w:rsidRPr="00FC61AC">
              <w:t xml:space="preserve">Lot 1 : </w:t>
            </w:r>
            <w:r w:rsidR="00955DC7" w:rsidRPr="00955DC7">
              <w:t>Outils de suivi des données sur l’offre, les commandes et les investissements des diffuseurs linéaires et non-linéaires internationaux pour l’année 2026</w:t>
            </w:r>
          </w:p>
          <w:p w14:paraId="3A4AFD2E" w14:textId="77777777" w:rsidR="00955DC7" w:rsidRDefault="00955DC7" w:rsidP="00955DC7">
            <w:pPr>
              <w:spacing w:after="0"/>
            </w:pPr>
            <w:r>
              <w:t xml:space="preserve">Le CNC décide de retenir la PSE n°1 :     </w:t>
            </w: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 w:rsidRPr="002578F6">
              <w:t xml:space="preserve"> OUI</w:t>
            </w:r>
            <w:r>
              <w:t xml:space="preserve">     /     </w:t>
            </w: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 w:rsidRPr="002578F6">
              <w:t xml:space="preserve"> </w:t>
            </w:r>
            <w:r>
              <w:t>NON</w:t>
            </w:r>
          </w:p>
          <w:p w14:paraId="69DF9198" w14:textId="77777777" w:rsidR="00955DC7" w:rsidRDefault="00955DC7" w:rsidP="00955DC7">
            <w:pPr>
              <w:spacing w:after="0"/>
            </w:pPr>
            <w:r>
              <w:t xml:space="preserve">Le CNC décide de retenir la PSE n°2 :     </w:t>
            </w: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 w:rsidRPr="002578F6">
              <w:t xml:space="preserve"> OUI</w:t>
            </w:r>
            <w:r>
              <w:t xml:space="preserve">     /     </w:t>
            </w: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 w:rsidRPr="002578F6">
              <w:t xml:space="preserve"> </w:t>
            </w:r>
            <w:r>
              <w:t>NON</w:t>
            </w:r>
          </w:p>
          <w:p w14:paraId="165F8DBD" w14:textId="132D6EDC" w:rsidR="00955DC7" w:rsidRDefault="00955DC7" w:rsidP="00955DC7">
            <w:pPr>
              <w:spacing w:after="0"/>
            </w:pPr>
            <w:r>
              <w:t xml:space="preserve">Le CNC décide de retenir la PSE n°3 :     </w:t>
            </w: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 w:rsidRPr="002578F6">
              <w:t xml:space="preserve"> OUI</w:t>
            </w:r>
            <w:r>
              <w:t xml:space="preserve">     /     </w:t>
            </w: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 w:rsidRPr="002578F6">
              <w:t xml:space="preserve"> </w:t>
            </w:r>
            <w:r>
              <w:t>NON</w:t>
            </w:r>
          </w:p>
        </w:tc>
        <w:tc>
          <w:tcPr>
            <w:tcW w:w="1559" w:type="dxa"/>
            <w:vAlign w:val="center"/>
          </w:tcPr>
          <w:p w14:paraId="4F8FCE1F" w14:textId="5F63CF3A" w:rsidR="003C2C96" w:rsidRPr="00F83276" w:rsidRDefault="003C2C96" w:rsidP="003C2C96"/>
        </w:tc>
      </w:tr>
      <w:tr w:rsidR="003C2C96" w:rsidRPr="00F37F46" w14:paraId="5DF7C14A" w14:textId="77777777" w:rsidTr="00955DC7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2624" w14:textId="5AC78F8C" w:rsidR="003C2C96" w:rsidRPr="00955DC7" w:rsidRDefault="003C2C96" w:rsidP="00D173F6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 w:rsidRPr="00955DC7">
              <w:rPr>
                <w:b/>
                <w:bCs/>
                <w:lang w:eastAsia="zh-CN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5C13" w14:textId="3AE8A662" w:rsidR="003C2C96" w:rsidRDefault="003C2C96" w:rsidP="003A6B4F">
            <w:pPr>
              <w:spacing w:after="0"/>
            </w:pP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>
              <w:t xml:space="preserve"> </w:t>
            </w:r>
            <w:r w:rsidR="00FC61AC" w:rsidRPr="00FC61AC">
              <w:t xml:space="preserve">Lot 2 : </w:t>
            </w:r>
            <w:r w:rsidR="00955DC7" w:rsidRPr="00955DC7">
              <w:t>Données sur les modes de consommation de contenus audiovisuels à l'international pour l’année 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0F17" w14:textId="67B2AF14" w:rsidR="003C2C96" w:rsidRPr="003C2C96" w:rsidRDefault="003C2C96" w:rsidP="003C2C96">
            <w:pPr>
              <w:spacing w:before="240"/>
            </w:pPr>
          </w:p>
        </w:tc>
      </w:tr>
      <w:tr w:rsidR="00955DC7" w:rsidRPr="00F37F46" w14:paraId="3C822561" w14:textId="77777777" w:rsidTr="003A6B4F">
        <w:trPr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AD0E" w14:textId="67E0D0A1" w:rsidR="00955DC7" w:rsidRPr="00955DC7" w:rsidRDefault="00955DC7" w:rsidP="00D173F6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 w:rsidRPr="00955DC7">
              <w:rPr>
                <w:b/>
                <w:bCs/>
                <w:lang w:eastAsia="zh-CN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AEDB" w14:textId="7FF3D1F6" w:rsidR="00955DC7" w:rsidRPr="002578F6" w:rsidRDefault="00955DC7" w:rsidP="003A6B4F">
            <w:pPr>
              <w:spacing w:after="0"/>
            </w:pP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 w:rsidRPr="00955DC7">
              <w:t xml:space="preserve"> Lot </w:t>
            </w:r>
            <w:r>
              <w:t>3</w:t>
            </w:r>
            <w:r w:rsidRPr="00955DC7">
              <w:t xml:space="preserve"> : Données économiques et financières sur les opérateurs audiovisuels et télécoms en France et à l’international pour l’année 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C6F2" w14:textId="77777777" w:rsidR="00955DC7" w:rsidRPr="003C2C96" w:rsidRDefault="00955DC7" w:rsidP="003C2C96">
            <w:pPr>
              <w:spacing w:before="240"/>
            </w:pPr>
          </w:p>
        </w:tc>
      </w:tr>
    </w:tbl>
    <w:p w14:paraId="72923CA1" w14:textId="780FAD72" w:rsidR="00F97275" w:rsidRDefault="00D15E75" w:rsidP="00D15E75">
      <w:pPr>
        <w:pStyle w:val="Titre1"/>
      </w:pPr>
      <w:r w:rsidRPr="00D15E75">
        <w:t xml:space="preserve">COMPLÉMENTS APPORTÉS </w:t>
      </w:r>
      <w:r>
        <w:t>–</w:t>
      </w:r>
      <w:r w:rsidRPr="00D15E75">
        <w:t xml:space="preserve"> </w:t>
      </w:r>
      <w:r>
        <w:t>AUTRES</w:t>
      </w:r>
    </w:p>
    <w:p w14:paraId="6EF73D6D" w14:textId="4FD6BEE7" w:rsidR="00D15E75" w:rsidRDefault="00D15E75" w:rsidP="00955DC7">
      <w:pPr>
        <w:spacing w:after="0"/>
      </w:pPr>
      <w:r>
        <w:t>Sans objet.</w:t>
      </w:r>
    </w:p>
    <w:p w14:paraId="50D134FF" w14:textId="77777777" w:rsidR="003A6B4F" w:rsidRPr="002726CF" w:rsidRDefault="003A6B4F" w:rsidP="003A6B4F">
      <w:pPr>
        <w:pStyle w:val="Titre1"/>
        <w:tabs>
          <w:tab w:val="num" w:pos="1800"/>
        </w:tabs>
      </w:pPr>
      <w:bookmarkStart w:id="0" w:name="_Toc172832200"/>
      <w:r w:rsidRPr="002414AB">
        <w:t>SIGNATURE DU CNC</w:t>
      </w:r>
      <w:bookmarkEnd w:id="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70"/>
      </w:tblGrid>
      <w:tr w:rsidR="003A6B4F" w:rsidRPr="008950A7" w14:paraId="284FB5BB" w14:textId="77777777" w:rsidTr="00955DC7">
        <w:trPr>
          <w:trHeight w:val="1587"/>
        </w:trPr>
        <w:tc>
          <w:tcPr>
            <w:tcW w:w="3397" w:type="dxa"/>
          </w:tcPr>
          <w:p w14:paraId="04EB0C88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>
              <w:rPr>
                <w:b/>
              </w:rPr>
              <w:t>Pour la mission de contrôle général économique et financier,</w:t>
            </w:r>
          </w:p>
          <w:p w14:paraId="484C747A" w14:textId="77777777" w:rsidR="003A6B4F" w:rsidRPr="00321464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  <w:rPr>
                <w:bCs/>
              </w:rPr>
            </w:pPr>
            <w:r w:rsidRPr="00321464">
              <w:rPr>
                <w:bCs/>
              </w:rPr>
              <w:t>Lie</w:t>
            </w:r>
            <w:r>
              <w:rPr>
                <w:bCs/>
              </w:rPr>
              <w:t>u</w:t>
            </w:r>
            <w:r w:rsidRPr="00321464">
              <w:rPr>
                <w:bCs/>
              </w:rPr>
              <w:t> : A paris</w:t>
            </w:r>
          </w:p>
          <w:p w14:paraId="381D5991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Nom : GUITTON</w:t>
            </w:r>
          </w:p>
          <w:p w14:paraId="5901E312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Prénom : VINCENT</w:t>
            </w:r>
          </w:p>
          <w:p w14:paraId="387109BF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Qualité : Contrôleur général</w:t>
            </w:r>
          </w:p>
        </w:tc>
        <w:tc>
          <w:tcPr>
            <w:tcW w:w="5670" w:type="dxa"/>
          </w:tcPr>
          <w:p w14:paraId="638FC6EA" w14:textId="77777777" w:rsidR="003A6B4F" w:rsidRPr="0003314C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03314C">
              <w:rPr>
                <w:b/>
              </w:rPr>
              <w:t xml:space="preserve">Date : </w:t>
            </w:r>
          </w:p>
          <w:p w14:paraId="1DCEF9BE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8950A7">
              <w:rPr>
                <w:b/>
              </w:rPr>
              <w:t xml:space="preserve">Signature </w:t>
            </w:r>
          </w:p>
        </w:tc>
      </w:tr>
      <w:tr w:rsidR="003A6B4F" w:rsidRPr="008950A7" w14:paraId="54E1CFC1" w14:textId="77777777" w:rsidTr="00955DC7">
        <w:trPr>
          <w:trHeight w:val="1313"/>
        </w:trPr>
        <w:tc>
          <w:tcPr>
            <w:tcW w:w="3397" w:type="dxa"/>
          </w:tcPr>
          <w:p w14:paraId="14FB9A42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>
              <w:rPr>
                <w:b/>
              </w:rPr>
              <w:t>Pour le CNC,</w:t>
            </w:r>
          </w:p>
          <w:p w14:paraId="135988DB" w14:textId="77777777" w:rsidR="003A6B4F" w:rsidRPr="00321464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  <w:rPr>
                <w:bCs/>
              </w:rPr>
            </w:pPr>
            <w:r w:rsidRPr="00321464">
              <w:rPr>
                <w:bCs/>
              </w:rPr>
              <w:t>Lie</w:t>
            </w:r>
            <w:r>
              <w:rPr>
                <w:bCs/>
              </w:rPr>
              <w:t>u</w:t>
            </w:r>
            <w:r w:rsidRPr="00321464">
              <w:rPr>
                <w:bCs/>
              </w:rPr>
              <w:t> : A paris</w:t>
            </w:r>
          </w:p>
          <w:p w14:paraId="6CE3F9D8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 xml:space="preserve">Nom : </w:t>
            </w:r>
          </w:p>
          <w:p w14:paraId="00F4CDD5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 xml:space="preserve">Prénom : </w:t>
            </w:r>
          </w:p>
          <w:p w14:paraId="4A890951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</w:pPr>
            <w:r>
              <w:t xml:space="preserve">Qualité : </w:t>
            </w:r>
          </w:p>
        </w:tc>
        <w:tc>
          <w:tcPr>
            <w:tcW w:w="5670" w:type="dxa"/>
          </w:tcPr>
          <w:p w14:paraId="06375753" w14:textId="77777777" w:rsidR="003A6B4F" w:rsidRPr="0003314C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03314C">
              <w:rPr>
                <w:b/>
              </w:rPr>
              <w:t xml:space="preserve">Date : </w:t>
            </w:r>
          </w:p>
          <w:p w14:paraId="141DC380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8950A7">
              <w:rPr>
                <w:b/>
              </w:rPr>
              <w:t xml:space="preserve">Signature </w:t>
            </w:r>
          </w:p>
        </w:tc>
      </w:tr>
    </w:tbl>
    <w:p w14:paraId="1E3776B1" w14:textId="77777777" w:rsidR="003A6B4F" w:rsidRPr="00D15E75" w:rsidRDefault="003A6B4F" w:rsidP="00955DC7"/>
    <w:sectPr w:rsidR="003A6B4F" w:rsidRPr="00D15E75" w:rsidSect="003A6B4F">
      <w:footerReference w:type="default" r:id="rId8"/>
      <w:footerReference w:type="first" r:id="rId9"/>
      <w:pgSz w:w="11907" w:h="16840" w:code="9"/>
      <w:pgMar w:top="284" w:right="1417" w:bottom="1417" w:left="1417" w:header="680" w:footer="79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057A6" w14:textId="77777777" w:rsidR="002D6572" w:rsidRDefault="002D6572">
      <w:r>
        <w:separator/>
      </w:r>
    </w:p>
  </w:endnote>
  <w:endnote w:type="continuationSeparator" w:id="0">
    <w:p w14:paraId="330C8D2D" w14:textId="77777777" w:rsidR="002D6572" w:rsidRDefault="002D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103D" w14:textId="77777777" w:rsidR="00C67154" w:rsidRPr="00E42729" w:rsidRDefault="00C67154" w:rsidP="00E42729">
    <w:pPr>
      <w:pStyle w:val="Pieddepage"/>
    </w:pPr>
    <w:r>
      <w:rPr>
        <w:b/>
        <w:bCs/>
        <w:sz w:val="16"/>
        <w:szCs w:val="16"/>
        <w:shd w:val="pct5" w:color="auto" w:fill="FFFFFF"/>
      </w:rPr>
      <w:t xml:space="preserve">Marché public </w:t>
    </w:r>
    <w:r w:rsidRPr="00E42729">
      <w:rPr>
        <w:b/>
        <w:bCs/>
        <w:sz w:val="16"/>
        <w:szCs w:val="16"/>
        <w:shd w:val="pct5" w:color="auto" w:fill="FFFFFF"/>
      </w:rPr>
      <w:t>n° 20</w:t>
    </w:r>
    <w:r w:rsidR="00AA188F">
      <w:rPr>
        <w:b/>
        <w:bCs/>
        <w:sz w:val="16"/>
        <w:szCs w:val="16"/>
        <w:shd w:val="pct5" w:color="auto" w:fill="FFFFFF"/>
      </w:rPr>
      <w:t>2</w:t>
    </w:r>
    <w:r w:rsidR="008D2631">
      <w:rPr>
        <w:b/>
        <w:bCs/>
        <w:sz w:val="16"/>
        <w:szCs w:val="16"/>
        <w:shd w:val="pct5" w:color="auto" w:fill="FFFFFF"/>
      </w:rPr>
      <w:t>20XX</w:t>
    </w:r>
    <w:r w:rsidRPr="00E42729">
      <w:rPr>
        <w:b/>
        <w:bCs/>
        <w:sz w:val="16"/>
        <w:szCs w:val="16"/>
        <w:shd w:val="pct5" w:color="auto" w:fill="FFFFFF"/>
      </w:rPr>
      <w:ptab w:relativeTo="margin" w:alignment="center" w:leader="none"/>
    </w:r>
    <w:r w:rsidRPr="002D0674">
      <w:rPr>
        <w:b/>
        <w:bCs/>
        <w:sz w:val="16"/>
        <w:szCs w:val="16"/>
        <w:shd w:val="pct5" w:color="auto" w:fill="FFFFFF"/>
      </w:rPr>
      <w:ptab w:relativeTo="margin" w:alignment="right" w:leader="none"/>
    </w:r>
    <w:r w:rsidRPr="00E42729">
      <w:rPr>
        <w:b/>
        <w:bCs/>
        <w:sz w:val="16"/>
        <w:szCs w:val="16"/>
        <w:shd w:val="pct5" w:color="auto" w:fill="FFFFFF"/>
      </w:rPr>
      <w:fldChar w:fldCharType="begin"/>
    </w:r>
    <w:r w:rsidRPr="00E42729">
      <w:rPr>
        <w:b/>
        <w:bCs/>
        <w:sz w:val="16"/>
        <w:szCs w:val="16"/>
        <w:shd w:val="pct5" w:color="auto" w:fill="FFFFFF"/>
      </w:rPr>
      <w:instrText>PAGE   \* MERGEFORMAT</w:instrText>
    </w:r>
    <w:r w:rsidRPr="00E42729">
      <w:rPr>
        <w:b/>
        <w:bCs/>
        <w:sz w:val="16"/>
        <w:szCs w:val="16"/>
        <w:shd w:val="pct5" w:color="auto" w:fill="FFFFFF"/>
      </w:rPr>
      <w:fldChar w:fldCharType="separate"/>
    </w:r>
    <w:r w:rsidR="00B1016D">
      <w:rPr>
        <w:b/>
        <w:bCs/>
        <w:noProof/>
        <w:sz w:val="16"/>
        <w:szCs w:val="16"/>
        <w:shd w:val="pct5" w:color="auto" w:fill="FFFFFF"/>
      </w:rPr>
      <w:t>2</w:t>
    </w:r>
    <w:r w:rsidRPr="00E42729">
      <w:rPr>
        <w:b/>
        <w:bCs/>
        <w:sz w:val="16"/>
        <w:szCs w:val="16"/>
        <w:shd w:val="pct5" w:color="auto" w:fill="FFFFF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04871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B28156" w14:textId="77777777" w:rsidR="00A26F42" w:rsidRDefault="00A26F4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CEB57" w14:textId="77777777" w:rsidR="002D6572" w:rsidRDefault="002D6572">
      <w:r>
        <w:separator/>
      </w:r>
    </w:p>
  </w:footnote>
  <w:footnote w:type="continuationSeparator" w:id="0">
    <w:p w14:paraId="16F77EC3" w14:textId="77777777" w:rsidR="002D6572" w:rsidRDefault="002D6572">
      <w:r>
        <w:continuationSeparator/>
      </w:r>
    </w:p>
  </w:footnote>
  <w:footnote w:id="1">
    <w:p w14:paraId="529C7FEE" w14:textId="789CC14E" w:rsidR="00221AA9" w:rsidRDefault="00221AA9">
      <w:pPr>
        <w:pStyle w:val="Notedebasdepage"/>
      </w:pPr>
      <w:r w:rsidRPr="00221AA9">
        <w:rPr>
          <w:rStyle w:val="Appelnotedebasdep"/>
          <w:sz w:val="16"/>
          <w:szCs w:val="16"/>
        </w:rPr>
        <w:footnoteRef/>
      </w:r>
      <w:r w:rsidRPr="00221AA9">
        <w:rPr>
          <w:sz w:val="16"/>
          <w:szCs w:val="16"/>
        </w:rPr>
        <w:t xml:space="preserve"> L’annexe 0 sera complétée par l’acheteur lors de la signature du marché.</w:t>
      </w:r>
      <w:r w:rsidR="00D173F6">
        <w:rPr>
          <w:sz w:val="16"/>
          <w:szCs w:val="16"/>
        </w:rPr>
        <w:t xml:space="preserve"> Elle précise le cas échéant les lots et éventuel</w:t>
      </w:r>
      <w:r w:rsidR="00F1263B">
        <w:rPr>
          <w:sz w:val="16"/>
          <w:szCs w:val="16"/>
        </w:rPr>
        <w:t>le</w:t>
      </w:r>
      <w:r w:rsidR="00D173F6">
        <w:rPr>
          <w:sz w:val="16"/>
          <w:szCs w:val="16"/>
        </w:rPr>
        <w:t>s options retenus par le CNC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BA6F72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/>
      </w:rPr>
    </w:lvl>
  </w:abstractNum>
  <w:abstractNum w:abstractNumId="8" w15:restartNumberingAfterBreak="0">
    <w:nsid w:val="0FC34EBB"/>
    <w:multiLevelType w:val="hybridMultilevel"/>
    <w:tmpl w:val="9140F0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D07E9"/>
    <w:multiLevelType w:val="hybridMultilevel"/>
    <w:tmpl w:val="94A85E52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F487D"/>
    <w:multiLevelType w:val="multilevel"/>
    <w:tmpl w:val="A6522858"/>
    <w:lvl w:ilvl="0">
      <w:start w:val="1"/>
      <w:numFmt w:val="decimal"/>
      <w:pStyle w:val="Titre1H1Heading1Titre11t1T1Titre1t1t1T1Titre1Ih1SectionPartiePartie1Partie2Partie3Partie4Partie5Partie6Partie7Partie8Partie9Partie10Partie11Partie21Partie31Partie41Partie51Partie61Partie71Partie81Partie91"/>
      <w:lvlText w:val="Article %1 - "/>
      <w:lvlJc w:val="left"/>
      <w:pPr>
        <w:tabs>
          <w:tab w:val="num" w:pos="1800"/>
        </w:tabs>
        <w:ind w:left="0" w:firstLine="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Antique Olive" w:hint="default"/>
      </w:rPr>
    </w:lvl>
    <w:lvl w:ilvl="2">
      <w:start w:val="1"/>
      <w:numFmt w:val="decimal"/>
      <w:pStyle w:val="Titre3Titre3timesHeading3Titre31t3T3l3CT3Titre3SQT3Section1Section2Section3Section4Section5Section6Section7Section8Section9Section10Section11Section12Section21Section31Section41Section51Section61Section71Section8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Antique Olive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Antique Olive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Antique Olive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Antique Olive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ntique Olive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Antique Olive" w:hint="default"/>
      </w:rPr>
    </w:lvl>
  </w:abstractNum>
  <w:abstractNum w:abstractNumId="11" w15:restartNumberingAfterBreak="0">
    <w:nsid w:val="2C0755BD"/>
    <w:multiLevelType w:val="hybridMultilevel"/>
    <w:tmpl w:val="6150B968"/>
    <w:lvl w:ilvl="0" w:tplc="68B8D872">
      <w:start w:val="2"/>
      <w:numFmt w:val="bullet"/>
      <w:pStyle w:val="Listepuces1"/>
      <w:lvlText w:val=""/>
      <w:lvlJc w:val="left"/>
      <w:pPr>
        <w:tabs>
          <w:tab w:val="num" w:pos="661"/>
        </w:tabs>
        <w:ind w:left="661" w:hanging="377"/>
      </w:pPr>
      <w:rPr>
        <w:rFonts w:ascii="Wingdings" w:hAnsi="Wingdings" w:hint="default"/>
        <w:color w:val="008080"/>
        <w:sz w:val="28"/>
      </w:rPr>
    </w:lvl>
    <w:lvl w:ilvl="1" w:tplc="2F7E47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3B23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E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06A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D4D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2F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2A70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AE31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17768"/>
    <w:multiLevelType w:val="hybridMultilevel"/>
    <w:tmpl w:val="33301C28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B5C4B"/>
    <w:multiLevelType w:val="multilevel"/>
    <w:tmpl w:val="6F0A56FE"/>
    <w:lvl w:ilvl="0">
      <w:start w:val="1"/>
      <w:numFmt w:val="decimal"/>
      <w:pStyle w:val="Titre1"/>
      <w:lvlText w:val="Article %1 - "/>
      <w:lvlJc w:val="left"/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277"/>
        </w:tabs>
        <w:ind w:left="71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419"/>
        </w:tabs>
        <w:ind w:left="852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3"/>
        </w:tabs>
        <w:ind w:left="113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7"/>
        </w:tabs>
        <w:ind w:left="14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1"/>
        </w:tabs>
        <w:ind w:left="170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5"/>
        </w:tabs>
        <w:ind w:left="1988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39"/>
        </w:tabs>
        <w:ind w:left="2272" w:firstLine="0"/>
      </w:pPr>
      <w:rPr>
        <w:rFonts w:hint="default"/>
      </w:rPr>
    </w:lvl>
  </w:abstractNum>
  <w:abstractNum w:abstractNumId="14" w15:restartNumberingAfterBreak="0">
    <w:nsid w:val="345604DE"/>
    <w:multiLevelType w:val="hybridMultilevel"/>
    <w:tmpl w:val="584CEE4A"/>
    <w:lvl w:ilvl="0" w:tplc="2F4A91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1D07"/>
    <w:multiLevelType w:val="hybridMultilevel"/>
    <w:tmpl w:val="7750CA5A"/>
    <w:lvl w:ilvl="0" w:tplc="2F7E479E">
      <w:numFmt w:val="bullet"/>
      <w:lvlText w:val="-"/>
      <w:lvlJc w:val="left"/>
      <w:pPr>
        <w:ind w:left="720" w:hanging="360"/>
      </w:pPr>
      <w:rPr>
        <w:rFonts w:ascii="Times New Roman" w:eastAsia="Times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A7694"/>
    <w:multiLevelType w:val="hybridMultilevel"/>
    <w:tmpl w:val="DF428C2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E5047"/>
    <w:multiLevelType w:val="hybridMultilevel"/>
    <w:tmpl w:val="FBA6AC94"/>
    <w:lvl w:ilvl="0" w:tplc="9258B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17998"/>
    <w:multiLevelType w:val="hybridMultilevel"/>
    <w:tmpl w:val="F81272F2"/>
    <w:lvl w:ilvl="0" w:tplc="8C4236E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B258D"/>
    <w:multiLevelType w:val="hybridMultilevel"/>
    <w:tmpl w:val="9B56E36C"/>
    <w:lvl w:ilvl="0" w:tplc="0058A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72265"/>
    <w:multiLevelType w:val="hybridMultilevel"/>
    <w:tmpl w:val="835846D0"/>
    <w:lvl w:ilvl="0" w:tplc="B6E84F60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B7AEB"/>
    <w:multiLevelType w:val="hybridMultilevel"/>
    <w:tmpl w:val="A480511C"/>
    <w:lvl w:ilvl="0" w:tplc="00000004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7121E"/>
    <w:multiLevelType w:val="hybridMultilevel"/>
    <w:tmpl w:val="9E9650B0"/>
    <w:lvl w:ilvl="0" w:tplc="8F5C1E5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C0C0C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73728"/>
    <w:multiLevelType w:val="hybridMultilevel"/>
    <w:tmpl w:val="2D9AD056"/>
    <w:lvl w:ilvl="0" w:tplc="97AE9D4C">
      <w:start w:val="1"/>
      <w:numFmt w:val="bullet"/>
      <w:pStyle w:val="Listepuces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08805A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3CA64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D6E6F5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C24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68E5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C02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0290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72E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661071">
    <w:abstractNumId w:val="0"/>
  </w:num>
  <w:num w:numId="2" w16cid:durableId="841941483">
    <w:abstractNumId w:val="11"/>
  </w:num>
  <w:num w:numId="3" w16cid:durableId="267663786">
    <w:abstractNumId w:val="23"/>
  </w:num>
  <w:num w:numId="4" w16cid:durableId="1546916089">
    <w:abstractNumId w:val="13"/>
  </w:num>
  <w:num w:numId="5" w16cid:durableId="2063483653">
    <w:abstractNumId w:val="10"/>
  </w:num>
  <w:num w:numId="6" w16cid:durableId="2062365421">
    <w:abstractNumId w:val="9"/>
  </w:num>
  <w:num w:numId="7" w16cid:durableId="1821574314">
    <w:abstractNumId w:val="21"/>
  </w:num>
  <w:num w:numId="8" w16cid:durableId="200481109">
    <w:abstractNumId w:val="22"/>
  </w:num>
  <w:num w:numId="9" w16cid:durableId="1115099167">
    <w:abstractNumId w:val="12"/>
  </w:num>
  <w:num w:numId="10" w16cid:durableId="1940143540">
    <w:abstractNumId w:val="16"/>
  </w:num>
  <w:num w:numId="11" w16cid:durableId="346635086">
    <w:abstractNumId w:val="14"/>
  </w:num>
  <w:num w:numId="12" w16cid:durableId="1569924285">
    <w:abstractNumId w:val="19"/>
  </w:num>
  <w:num w:numId="13" w16cid:durableId="1089080922">
    <w:abstractNumId w:val="17"/>
  </w:num>
  <w:num w:numId="14" w16cid:durableId="902451958">
    <w:abstractNumId w:val="20"/>
  </w:num>
  <w:num w:numId="15" w16cid:durableId="1150486119">
    <w:abstractNumId w:val="8"/>
  </w:num>
  <w:num w:numId="16" w16cid:durableId="1656648133">
    <w:abstractNumId w:val="15"/>
  </w:num>
  <w:num w:numId="17" w16cid:durableId="1179538429">
    <w:abstractNumId w:val="18"/>
  </w:num>
  <w:num w:numId="18" w16cid:durableId="95911908">
    <w:abstractNumId w:val="13"/>
  </w:num>
  <w:num w:numId="19" w16cid:durableId="86975690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7825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1D"/>
    <w:rsid w:val="00000694"/>
    <w:rsid w:val="00006583"/>
    <w:rsid w:val="00006BC7"/>
    <w:rsid w:val="000124A1"/>
    <w:rsid w:val="0001288F"/>
    <w:rsid w:val="000149B9"/>
    <w:rsid w:val="000209F9"/>
    <w:rsid w:val="00021ECD"/>
    <w:rsid w:val="000233EB"/>
    <w:rsid w:val="000250B3"/>
    <w:rsid w:val="0002515B"/>
    <w:rsid w:val="00025F88"/>
    <w:rsid w:val="000300BC"/>
    <w:rsid w:val="00033052"/>
    <w:rsid w:val="00033EAF"/>
    <w:rsid w:val="0003441E"/>
    <w:rsid w:val="00037B7C"/>
    <w:rsid w:val="00040DDB"/>
    <w:rsid w:val="00041781"/>
    <w:rsid w:val="00043A9B"/>
    <w:rsid w:val="0004486A"/>
    <w:rsid w:val="0004693B"/>
    <w:rsid w:val="000470B5"/>
    <w:rsid w:val="000504D4"/>
    <w:rsid w:val="00061515"/>
    <w:rsid w:val="000630B6"/>
    <w:rsid w:val="00063A16"/>
    <w:rsid w:val="00063D2F"/>
    <w:rsid w:val="0006518C"/>
    <w:rsid w:val="00065EAA"/>
    <w:rsid w:val="000665A6"/>
    <w:rsid w:val="00066698"/>
    <w:rsid w:val="00066747"/>
    <w:rsid w:val="00067332"/>
    <w:rsid w:val="000710E2"/>
    <w:rsid w:val="00072480"/>
    <w:rsid w:val="000748DD"/>
    <w:rsid w:val="00076B9E"/>
    <w:rsid w:val="00080A0E"/>
    <w:rsid w:val="00081DF4"/>
    <w:rsid w:val="0008225A"/>
    <w:rsid w:val="00083778"/>
    <w:rsid w:val="000863CC"/>
    <w:rsid w:val="00090CFA"/>
    <w:rsid w:val="00092097"/>
    <w:rsid w:val="000A05D0"/>
    <w:rsid w:val="000A33A3"/>
    <w:rsid w:val="000A3C98"/>
    <w:rsid w:val="000A4ED4"/>
    <w:rsid w:val="000A7E72"/>
    <w:rsid w:val="000B0788"/>
    <w:rsid w:val="000B20ED"/>
    <w:rsid w:val="000B2389"/>
    <w:rsid w:val="000B2646"/>
    <w:rsid w:val="000B31A1"/>
    <w:rsid w:val="000B3363"/>
    <w:rsid w:val="000B64C8"/>
    <w:rsid w:val="000B7563"/>
    <w:rsid w:val="000C1750"/>
    <w:rsid w:val="000C4506"/>
    <w:rsid w:val="000C6444"/>
    <w:rsid w:val="000C6986"/>
    <w:rsid w:val="000D32F1"/>
    <w:rsid w:val="000D531C"/>
    <w:rsid w:val="000E128A"/>
    <w:rsid w:val="000E32E6"/>
    <w:rsid w:val="000E40B6"/>
    <w:rsid w:val="000F019B"/>
    <w:rsid w:val="000F30C3"/>
    <w:rsid w:val="00100244"/>
    <w:rsid w:val="00100E7B"/>
    <w:rsid w:val="00104E06"/>
    <w:rsid w:val="00106ACF"/>
    <w:rsid w:val="001101A3"/>
    <w:rsid w:val="0011151A"/>
    <w:rsid w:val="00111946"/>
    <w:rsid w:val="00111BE5"/>
    <w:rsid w:val="00112280"/>
    <w:rsid w:val="00112583"/>
    <w:rsid w:val="00113025"/>
    <w:rsid w:val="00113BA4"/>
    <w:rsid w:val="001201C3"/>
    <w:rsid w:val="00120D58"/>
    <w:rsid w:val="001217F9"/>
    <w:rsid w:val="001223D9"/>
    <w:rsid w:val="00124F46"/>
    <w:rsid w:val="00126484"/>
    <w:rsid w:val="0013017F"/>
    <w:rsid w:val="00130231"/>
    <w:rsid w:val="00132DD1"/>
    <w:rsid w:val="00133838"/>
    <w:rsid w:val="00134490"/>
    <w:rsid w:val="001349D4"/>
    <w:rsid w:val="0013507D"/>
    <w:rsid w:val="00137395"/>
    <w:rsid w:val="00137F21"/>
    <w:rsid w:val="00141D52"/>
    <w:rsid w:val="00143C4E"/>
    <w:rsid w:val="00143D8F"/>
    <w:rsid w:val="00145BB2"/>
    <w:rsid w:val="00146290"/>
    <w:rsid w:val="00146917"/>
    <w:rsid w:val="00147947"/>
    <w:rsid w:val="001532B1"/>
    <w:rsid w:val="0015397C"/>
    <w:rsid w:val="0015453B"/>
    <w:rsid w:val="001557B4"/>
    <w:rsid w:val="00157D8B"/>
    <w:rsid w:val="0016160D"/>
    <w:rsid w:val="001632C8"/>
    <w:rsid w:val="0016615C"/>
    <w:rsid w:val="00170F28"/>
    <w:rsid w:val="001718F7"/>
    <w:rsid w:val="00171F53"/>
    <w:rsid w:val="001724B6"/>
    <w:rsid w:val="001726CB"/>
    <w:rsid w:val="00174504"/>
    <w:rsid w:val="001749F0"/>
    <w:rsid w:val="0018450C"/>
    <w:rsid w:val="00185201"/>
    <w:rsid w:val="001860AF"/>
    <w:rsid w:val="00186CDD"/>
    <w:rsid w:val="00190970"/>
    <w:rsid w:val="00191453"/>
    <w:rsid w:val="00193084"/>
    <w:rsid w:val="00193313"/>
    <w:rsid w:val="001941AD"/>
    <w:rsid w:val="001A00F7"/>
    <w:rsid w:val="001A0562"/>
    <w:rsid w:val="001A09C4"/>
    <w:rsid w:val="001A276F"/>
    <w:rsid w:val="001A3A84"/>
    <w:rsid w:val="001A4F2D"/>
    <w:rsid w:val="001B19E4"/>
    <w:rsid w:val="001B556C"/>
    <w:rsid w:val="001C1C34"/>
    <w:rsid w:val="001C22ED"/>
    <w:rsid w:val="001C245E"/>
    <w:rsid w:val="001C2A8F"/>
    <w:rsid w:val="001C2C8A"/>
    <w:rsid w:val="001C2D54"/>
    <w:rsid w:val="001C3229"/>
    <w:rsid w:val="001C3EA1"/>
    <w:rsid w:val="001C7767"/>
    <w:rsid w:val="001D47A0"/>
    <w:rsid w:val="001D6527"/>
    <w:rsid w:val="001E5724"/>
    <w:rsid w:val="001F37D3"/>
    <w:rsid w:val="00201875"/>
    <w:rsid w:val="0020419B"/>
    <w:rsid w:val="002042FD"/>
    <w:rsid w:val="002056BF"/>
    <w:rsid w:val="002069B2"/>
    <w:rsid w:val="00210E00"/>
    <w:rsid w:val="0021300C"/>
    <w:rsid w:val="00214538"/>
    <w:rsid w:val="00214E36"/>
    <w:rsid w:val="00216788"/>
    <w:rsid w:val="0021797E"/>
    <w:rsid w:val="002203E9"/>
    <w:rsid w:val="002219ED"/>
    <w:rsid w:val="00221AA9"/>
    <w:rsid w:val="002228DA"/>
    <w:rsid w:val="00223363"/>
    <w:rsid w:val="002235AB"/>
    <w:rsid w:val="00224E8F"/>
    <w:rsid w:val="002302FE"/>
    <w:rsid w:val="00231B40"/>
    <w:rsid w:val="0023259F"/>
    <w:rsid w:val="0023415B"/>
    <w:rsid w:val="0024021A"/>
    <w:rsid w:val="0024096D"/>
    <w:rsid w:val="002434A6"/>
    <w:rsid w:val="002465C9"/>
    <w:rsid w:val="002542AB"/>
    <w:rsid w:val="00255080"/>
    <w:rsid w:val="00256AF3"/>
    <w:rsid w:val="002570EF"/>
    <w:rsid w:val="00257C52"/>
    <w:rsid w:val="0026278E"/>
    <w:rsid w:val="0026278F"/>
    <w:rsid w:val="002646C5"/>
    <w:rsid w:val="00265C70"/>
    <w:rsid w:val="00266A63"/>
    <w:rsid w:val="00271D05"/>
    <w:rsid w:val="00272FF9"/>
    <w:rsid w:val="002737C8"/>
    <w:rsid w:val="0027391F"/>
    <w:rsid w:val="00280410"/>
    <w:rsid w:val="002854E5"/>
    <w:rsid w:val="00287ACF"/>
    <w:rsid w:val="002902D0"/>
    <w:rsid w:val="00293B0E"/>
    <w:rsid w:val="00295A89"/>
    <w:rsid w:val="00296EFD"/>
    <w:rsid w:val="002A0B74"/>
    <w:rsid w:val="002A211C"/>
    <w:rsid w:val="002A23CE"/>
    <w:rsid w:val="002A26C2"/>
    <w:rsid w:val="002A3660"/>
    <w:rsid w:val="002A3BB7"/>
    <w:rsid w:val="002A46DB"/>
    <w:rsid w:val="002A5C86"/>
    <w:rsid w:val="002A6CFA"/>
    <w:rsid w:val="002B174A"/>
    <w:rsid w:val="002B3076"/>
    <w:rsid w:val="002B4CBA"/>
    <w:rsid w:val="002C0908"/>
    <w:rsid w:val="002C3EAE"/>
    <w:rsid w:val="002C4AAD"/>
    <w:rsid w:val="002C7332"/>
    <w:rsid w:val="002C7D5E"/>
    <w:rsid w:val="002D0674"/>
    <w:rsid w:val="002D0845"/>
    <w:rsid w:val="002D0ACA"/>
    <w:rsid w:val="002D2BCD"/>
    <w:rsid w:val="002D3AA8"/>
    <w:rsid w:val="002D4932"/>
    <w:rsid w:val="002D5030"/>
    <w:rsid w:val="002D6572"/>
    <w:rsid w:val="002D670B"/>
    <w:rsid w:val="002E0F11"/>
    <w:rsid w:val="002E101C"/>
    <w:rsid w:val="002E16FC"/>
    <w:rsid w:val="002E25A8"/>
    <w:rsid w:val="002E3DBE"/>
    <w:rsid w:val="002E6631"/>
    <w:rsid w:val="002F48F5"/>
    <w:rsid w:val="002F4D34"/>
    <w:rsid w:val="002F6198"/>
    <w:rsid w:val="002F62C1"/>
    <w:rsid w:val="002F7E35"/>
    <w:rsid w:val="00301275"/>
    <w:rsid w:val="00301480"/>
    <w:rsid w:val="00302741"/>
    <w:rsid w:val="003031B7"/>
    <w:rsid w:val="00303698"/>
    <w:rsid w:val="00304170"/>
    <w:rsid w:val="00305757"/>
    <w:rsid w:val="00307D1A"/>
    <w:rsid w:val="0031115E"/>
    <w:rsid w:val="00311D2F"/>
    <w:rsid w:val="00311E63"/>
    <w:rsid w:val="00312507"/>
    <w:rsid w:val="00313BAF"/>
    <w:rsid w:val="003159F2"/>
    <w:rsid w:val="003167A3"/>
    <w:rsid w:val="00320CE0"/>
    <w:rsid w:val="00320E09"/>
    <w:rsid w:val="00321326"/>
    <w:rsid w:val="00322645"/>
    <w:rsid w:val="00323030"/>
    <w:rsid w:val="00325ACC"/>
    <w:rsid w:val="00330BEC"/>
    <w:rsid w:val="00330ECE"/>
    <w:rsid w:val="003317CC"/>
    <w:rsid w:val="00333F84"/>
    <w:rsid w:val="00334A22"/>
    <w:rsid w:val="003358A7"/>
    <w:rsid w:val="00337018"/>
    <w:rsid w:val="00340C77"/>
    <w:rsid w:val="00341279"/>
    <w:rsid w:val="003420A4"/>
    <w:rsid w:val="00343BC5"/>
    <w:rsid w:val="00345C50"/>
    <w:rsid w:val="00351696"/>
    <w:rsid w:val="00353665"/>
    <w:rsid w:val="003566BF"/>
    <w:rsid w:val="00356E9F"/>
    <w:rsid w:val="003676B5"/>
    <w:rsid w:val="00372199"/>
    <w:rsid w:val="003733BA"/>
    <w:rsid w:val="003754C8"/>
    <w:rsid w:val="00375E0B"/>
    <w:rsid w:val="003760B2"/>
    <w:rsid w:val="00376172"/>
    <w:rsid w:val="003775D4"/>
    <w:rsid w:val="00377749"/>
    <w:rsid w:val="0037782F"/>
    <w:rsid w:val="00377B0D"/>
    <w:rsid w:val="00385B0F"/>
    <w:rsid w:val="003867B8"/>
    <w:rsid w:val="00386D82"/>
    <w:rsid w:val="00387784"/>
    <w:rsid w:val="00394B78"/>
    <w:rsid w:val="003956AD"/>
    <w:rsid w:val="00396B2A"/>
    <w:rsid w:val="003A14FF"/>
    <w:rsid w:val="003A1CF8"/>
    <w:rsid w:val="003A1D55"/>
    <w:rsid w:val="003A2020"/>
    <w:rsid w:val="003A4974"/>
    <w:rsid w:val="003A4D1B"/>
    <w:rsid w:val="003A6B4F"/>
    <w:rsid w:val="003A6CF3"/>
    <w:rsid w:val="003B0D61"/>
    <w:rsid w:val="003B35B8"/>
    <w:rsid w:val="003B5E12"/>
    <w:rsid w:val="003B5FB4"/>
    <w:rsid w:val="003B6B7E"/>
    <w:rsid w:val="003B7604"/>
    <w:rsid w:val="003B79DD"/>
    <w:rsid w:val="003C0740"/>
    <w:rsid w:val="003C1FF3"/>
    <w:rsid w:val="003C2C96"/>
    <w:rsid w:val="003C3061"/>
    <w:rsid w:val="003C6082"/>
    <w:rsid w:val="003C6738"/>
    <w:rsid w:val="003D2409"/>
    <w:rsid w:val="003D4D04"/>
    <w:rsid w:val="003D523D"/>
    <w:rsid w:val="003D6464"/>
    <w:rsid w:val="003D7928"/>
    <w:rsid w:val="003E0C8C"/>
    <w:rsid w:val="003E37B3"/>
    <w:rsid w:val="003E3DBE"/>
    <w:rsid w:val="003E5A92"/>
    <w:rsid w:val="003E643C"/>
    <w:rsid w:val="003E6738"/>
    <w:rsid w:val="003F4334"/>
    <w:rsid w:val="003F44BB"/>
    <w:rsid w:val="003F507A"/>
    <w:rsid w:val="003F6B3C"/>
    <w:rsid w:val="00400738"/>
    <w:rsid w:val="00400786"/>
    <w:rsid w:val="004008CB"/>
    <w:rsid w:val="00402C59"/>
    <w:rsid w:val="0040358D"/>
    <w:rsid w:val="00403B69"/>
    <w:rsid w:val="00404E67"/>
    <w:rsid w:val="0041650A"/>
    <w:rsid w:val="004206CB"/>
    <w:rsid w:val="0042138B"/>
    <w:rsid w:val="004217EE"/>
    <w:rsid w:val="0042387D"/>
    <w:rsid w:val="00425513"/>
    <w:rsid w:val="00426BE1"/>
    <w:rsid w:val="00427D6C"/>
    <w:rsid w:val="00430629"/>
    <w:rsid w:val="00432207"/>
    <w:rsid w:val="004338DF"/>
    <w:rsid w:val="00433D2A"/>
    <w:rsid w:val="004343C7"/>
    <w:rsid w:val="00435804"/>
    <w:rsid w:val="00435905"/>
    <w:rsid w:val="00435A2A"/>
    <w:rsid w:val="00435D03"/>
    <w:rsid w:val="004411BA"/>
    <w:rsid w:val="0044370D"/>
    <w:rsid w:val="00447CB3"/>
    <w:rsid w:val="00447E71"/>
    <w:rsid w:val="004506BF"/>
    <w:rsid w:val="00450C5B"/>
    <w:rsid w:val="00454EE9"/>
    <w:rsid w:val="004608B1"/>
    <w:rsid w:val="004624CD"/>
    <w:rsid w:val="00463649"/>
    <w:rsid w:val="004644A7"/>
    <w:rsid w:val="00465388"/>
    <w:rsid w:val="00467BE7"/>
    <w:rsid w:val="00471AF4"/>
    <w:rsid w:val="00472E22"/>
    <w:rsid w:val="004730F7"/>
    <w:rsid w:val="00473E62"/>
    <w:rsid w:val="004746BC"/>
    <w:rsid w:val="00476115"/>
    <w:rsid w:val="004765CE"/>
    <w:rsid w:val="00477856"/>
    <w:rsid w:val="00481CCA"/>
    <w:rsid w:val="0048365F"/>
    <w:rsid w:val="00485E8C"/>
    <w:rsid w:val="00490804"/>
    <w:rsid w:val="00491566"/>
    <w:rsid w:val="0049468B"/>
    <w:rsid w:val="00494C0F"/>
    <w:rsid w:val="0049527B"/>
    <w:rsid w:val="004A1708"/>
    <w:rsid w:val="004A26F8"/>
    <w:rsid w:val="004A3B94"/>
    <w:rsid w:val="004A45FF"/>
    <w:rsid w:val="004B0B47"/>
    <w:rsid w:val="004B1819"/>
    <w:rsid w:val="004B20CA"/>
    <w:rsid w:val="004B34E5"/>
    <w:rsid w:val="004B380B"/>
    <w:rsid w:val="004B518C"/>
    <w:rsid w:val="004B6383"/>
    <w:rsid w:val="004B6937"/>
    <w:rsid w:val="004B740C"/>
    <w:rsid w:val="004C291C"/>
    <w:rsid w:val="004C48BD"/>
    <w:rsid w:val="004D093E"/>
    <w:rsid w:val="004D12C0"/>
    <w:rsid w:val="004D728E"/>
    <w:rsid w:val="004E2504"/>
    <w:rsid w:val="004E44AD"/>
    <w:rsid w:val="004E5F2A"/>
    <w:rsid w:val="004E71F4"/>
    <w:rsid w:val="004F2AE9"/>
    <w:rsid w:val="004F7ABA"/>
    <w:rsid w:val="005001C9"/>
    <w:rsid w:val="0050215D"/>
    <w:rsid w:val="0050318A"/>
    <w:rsid w:val="005100D6"/>
    <w:rsid w:val="00511D2B"/>
    <w:rsid w:val="00512E43"/>
    <w:rsid w:val="00513691"/>
    <w:rsid w:val="00515C0E"/>
    <w:rsid w:val="00516E29"/>
    <w:rsid w:val="0052006B"/>
    <w:rsid w:val="0052007D"/>
    <w:rsid w:val="00525436"/>
    <w:rsid w:val="00530C15"/>
    <w:rsid w:val="00531AC0"/>
    <w:rsid w:val="00540F65"/>
    <w:rsid w:val="005439C1"/>
    <w:rsid w:val="005462DA"/>
    <w:rsid w:val="005472D8"/>
    <w:rsid w:val="00550456"/>
    <w:rsid w:val="00551649"/>
    <w:rsid w:val="00552E2A"/>
    <w:rsid w:val="00553FC3"/>
    <w:rsid w:val="005569C2"/>
    <w:rsid w:val="005620C6"/>
    <w:rsid w:val="00562F66"/>
    <w:rsid w:val="005702B0"/>
    <w:rsid w:val="005702F3"/>
    <w:rsid w:val="00571B3D"/>
    <w:rsid w:val="00572775"/>
    <w:rsid w:val="00572A8E"/>
    <w:rsid w:val="00576355"/>
    <w:rsid w:val="005810B8"/>
    <w:rsid w:val="00581B06"/>
    <w:rsid w:val="00583E30"/>
    <w:rsid w:val="0059088E"/>
    <w:rsid w:val="00592EEE"/>
    <w:rsid w:val="005949D7"/>
    <w:rsid w:val="005958BB"/>
    <w:rsid w:val="00595983"/>
    <w:rsid w:val="00595A07"/>
    <w:rsid w:val="00596B65"/>
    <w:rsid w:val="00596F45"/>
    <w:rsid w:val="00597899"/>
    <w:rsid w:val="005A20D9"/>
    <w:rsid w:val="005A52CA"/>
    <w:rsid w:val="005B1035"/>
    <w:rsid w:val="005B389F"/>
    <w:rsid w:val="005B4CD1"/>
    <w:rsid w:val="005B7383"/>
    <w:rsid w:val="005C40CC"/>
    <w:rsid w:val="005C62F8"/>
    <w:rsid w:val="005C6ED9"/>
    <w:rsid w:val="005D5988"/>
    <w:rsid w:val="005D7DC2"/>
    <w:rsid w:val="005E359D"/>
    <w:rsid w:val="005E6029"/>
    <w:rsid w:val="005E64FD"/>
    <w:rsid w:val="005E696A"/>
    <w:rsid w:val="005F0165"/>
    <w:rsid w:val="005F1AB4"/>
    <w:rsid w:val="005F2C80"/>
    <w:rsid w:val="005F4992"/>
    <w:rsid w:val="005F6C83"/>
    <w:rsid w:val="0060207F"/>
    <w:rsid w:val="00605443"/>
    <w:rsid w:val="00606969"/>
    <w:rsid w:val="00607524"/>
    <w:rsid w:val="0061404E"/>
    <w:rsid w:val="00615086"/>
    <w:rsid w:val="00616A5D"/>
    <w:rsid w:val="00624C42"/>
    <w:rsid w:val="00625E66"/>
    <w:rsid w:val="006261D0"/>
    <w:rsid w:val="00631A83"/>
    <w:rsid w:val="006320E3"/>
    <w:rsid w:val="00634AF2"/>
    <w:rsid w:val="006400A0"/>
    <w:rsid w:val="00641BC8"/>
    <w:rsid w:val="006457F8"/>
    <w:rsid w:val="006465DC"/>
    <w:rsid w:val="00646A41"/>
    <w:rsid w:val="006539CE"/>
    <w:rsid w:val="00654323"/>
    <w:rsid w:val="006546C9"/>
    <w:rsid w:val="006569F3"/>
    <w:rsid w:val="00656A22"/>
    <w:rsid w:val="00662266"/>
    <w:rsid w:val="00662A45"/>
    <w:rsid w:val="00665DB7"/>
    <w:rsid w:val="0066790B"/>
    <w:rsid w:val="0067152D"/>
    <w:rsid w:val="00671E63"/>
    <w:rsid w:val="006737DE"/>
    <w:rsid w:val="00673920"/>
    <w:rsid w:val="00673FAB"/>
    <w:rsid w:val="00677E0F"/>
    <w:rsid w:val="00677F2B"/>
    <w:rsid w:val="00685CB1"/>
    <w:rsid w:val="00687724"/>
    <w:rsid w:val="00687977"/>
    <w:rsid w:val="00687FD1"/>
    <w:rsid w:val="00692FA5"/>
    <w:rsid w:val="00694BA9"/>
    <w:rsid w:val="00695E47"/>
    <w:rsid w:val="00697202"/>
    <w:rsid w:val="006A0620"/>
    <w:rsid w:val="006A45C4"/>
    <w:rsid w:val="006A5C5D"/>
    <w:rsid w:val="006A6546"/>
    <w:rsid w:val="006B0FA9"/>
    <w:rsid w:val="006B2C8D"/>
    <w:rsid w:val="006B6F20"/>
    <w:rsid w:val="006C098B"/>
    <w:rsid w:val="006C0998"/>
    <w:rsid w:val="006C0F46"/>
    <w:rsid w:val="006C221D"/>
    <w:rsid w:val="006C3612"/>
    <w:rsid w:val="006C4FC7"/>
    <w:rsid w:val="006D0804"/>
    <w:rsid w:val="006D1330"/>
    <w:rsid w:val="006D137E"/>
    <w:rsid w:val="006D259B"/>
    <w:rsid w:val="006D31AA"/>
    <w:rsid w:val="006D498E"/>
    <w:rsid w:val="006D5DF7"/>
    <w:rsid w:val="006D63AF"/>
    <w:rsid w:val="006E13AD"/>
    <w:rsid w:val="006E3FCD"/>
    <w:rsid w:val="006F0797"/>
    <w:rsid w:val="006F1F90"/>
    <w:rsid w:val="006F3CBC"/>
    <w:rsid w:val="006F6B6C"/>
    <w:rsid w:val="0070300D"/>
    <w:rsid w:val="0070338F"/>
    <w:rsid w:val="00704FF7"/>
    <w:rsid w:val="00713A23"/>
    <w:rsid w:val="00713A26"/>
    <w:rsid w:val="0072020E"/>
    <w:rsid w:val="007237AD"/>
    <w:rsid w:val="00730787"/>
    <w:rsid w:val="0073140E"/>
    <w:rsid w:val="00731C94"/>
    <w:rsid w:val="00735578"/>
    <w:rsid w:val="007370A2"/>
    <w:rsid w:val="00742006"/>
    <w:rsid w:val="00743B5E"/>
    <w:rsid w:val="00745BF5"/>
    <w:rsid w:val="00747B4D"/>
    <w:rsid w:val="00747F3F"/>
    <w:rsid w:val="00750831"/>
    <w:rsid w:val="0075125F"/>
    <w:rsid w:val="00751EF9"/>
    <w:rsid w:val="00752044"/>
    <w:rsid w:val="0075382F"/>
    <w:rsid w:val="007564E3"/>
    <w:rsid w:val="0076630F"/>
    <w:rsid w:val="007721C9"/>
    <w:rsid w:val="00774381"/>
    <w:rsid w:val="00776900"/>
    <w:rsid w:val="00776C22"/>
    <w:rsid w:val="00776DBC"/>
    <w:rsid w:val="00781102"/>
    <w:rsid w:val="0078249F"/>
    <w:rsid w:val="00782E06"/>
    <w:rsid w:val="007836F6"/>
    <w:rsid w:val="00783962"/>
    <w:rsid w:val="00783BB9"/>
    <w:rsid w:val="00783E8B"/>
    <w:rsid w:val="00784BDF"/>
    <w:rsid w:val="007852C4"/>
    <w:rsid w:val="00785F16"/>
    <w:rsid w:val="00791C55"/>
    <w:rsid w:val="00792BB3"/>
    <w:rsid w:val="00795DAD"/>
    <w:rsid w:val="00795E31"/>
    <w:rsid w:val="007A04EA"/>
    <w:rsid w:val="007A15BA"/>
    <w:rsid w:val="007A3718"/>
    <w:rsid w:val="007A4E3D"/>
    <w:rsid w:val="007A63F3"/>
    <w:rsid w:val="007B31B2"/>
    <w:rsid w:val="007B57F9"/>
    <w:rsid w:val="007C0D95"/>
    <w:rsid w:val="007C187D"/>
    <w:rsid w:val="007C27EF"/>
    <w:rsid w:val="007C2EA0"/>
    <w:rsid w:val="007C310E"/>
    <w:rsid w:val="007C7BD0"/>
    <w:rsid w:val="007D092C"/>
    <w:rsid w:val="007D0F4A"/>
    <w:rsid w:val="007D1566"/>
    <w:rsid w:val="007D1605"/>
    <w:rsid w:val="007D2571"/>
    <w:rsid w:val="007D2AD9"/>
    <w:rsid w:val="007D2F8E"/>
    <w:rsid w:val="007E3613"/>
    <w:rsid w:val="007E561A"/>
    <w:rsid w:val="007E6E96"/>
    <w:rsid w:val="007F0000"/>
    <w:rsid w:val="007F0C68"/>
    <w:rsid w:val="007F5A6D"/>
    <w:rsid w:val="00800257"/>
    <w:rsid w:val="00801A61"/>
    <w:rsid w:val="008022BE"/>
    <w:rsid w:val="00804254"/>
    <w:rsid w:val="00804FB0"/>
    <w:rsid w:val="00806EAD"/>
    <w:rsid w:val="008075E3"/>
    <w:rsid w:val="00810460"/>
    <w:rsid w:val="0081164B"/>
    <w:rsid w:val="00811946"/>
    <w:rsid w:val="0081514D"/>
    <w:rsid w:val="008151D7"/>
    <w:rsid w:val="0081520A"/>
    <w:rsid w:val="00817050"/>
    <w:rsid w:val="00821D29"/>
    <w:rsid w:val="0082292A"/>
    <w:rsid w:val="00823AD3"/>
    <w:rsid w:val="0082519A"/>
    <w:rsid w:val="0082551F"/>
    <w:rsid w:val="0082788A"/>
    <w:rsid w:val="008321B3"/>
    <w:rsid w:val="0083269D"/>
    <w:rsid w:val="00833034"/>
    <w:rsid w:val="00835E0F"/>
    <w:rsid w:val="008369D9"/>
    <w:rsid w:val="008373B6"/>
    <w:rsid w:val="00837CAA"/>
    <w:rsid w:val="0084038F"/>
    <w:rsid w:val="00841CC2"/>
    <w:rsid w:val="008423DD"/>
    <w:rsid w:val="00842814"/>
    <w:rsid w:val="00843106"/>
    <w:rsid w:val="0084456F"/>
    <w:rsid w:val="00853842"/>
    <w:rsid w:val="00853C40"/>
    <w:rsid w:val="008548D1"/>
    <w:rsid w:val="00855266"/>
    <w:rsid w:val="00857841"/>
    <w:rsid w:val="008605E3"/>
    <w:rsid w:val="00864692"/>
    <w:rsid w:val="00865615"/>
    <w:rsid w:val="008708DC"/>
    <w:rsid w:val="00870EFE"/>
    <w:rsid w:val="008711C4"/>
    <w:rsid w:val="00871945"/>
    <w:rsid w:val="008735FC"/>
    <w:rsid w:val="008748CB"/>
    <w:rsid w:val="00875305"/>
    <w:rsid w:val="00877A79"/>
    <w:rsid w:val="00882108"/>
    <w:rsid w:val="00884E00"/>
    <w:rsid w:val="00890808"/>
    <w:rsid w:val="008929DE"/>
    <w:rsid w:val="00894467"/>
    <w:rsid w:val="00896E80"/>
    <w:rsid w:val="00897D3C"/>
    <w:rsid w:val="008A06C6"/>
    <w:rsid w:val="008A2271"/>
    <w:rsid w:val="008A2501"/>
    <w:rsid w:val="008A4736"/>
    <w:rsid w:val="008A65BE"/>
    <w:rsid w:val="008B05B4"/>
    <w:rsid w:val="008B0955"/>
    <w:rsid w:val="008B1D2D"/>
    <w:rsid w:val="008B2CDC"/>
    <w:rsid w:val="008B4242"/>
    <w:rsid w:val="008B4270"/>
    <w:rsid w:val="008B50DA"/>
    <w:rsid w:val="008B66A1"/>
    <w:rsid w:val="008B7703"/>
    <w:rsid w:val="008C4816"/>
    <w:rsid w:val="008C56A2"/>
    <w:rsid w:val="008C6CB8"/>
    <w:rsid w:val="008C7E30"/>
    <w:rsid w:val="008D2631"/>
    <w:rsid w:val="008D52CA"/>
    <w:rsid w:val="008D6F44"/>
    <w:rsid w:val="008E03A3"/>
    <w:rsid w:val="008E0FB7"/>
    <w:rsid w:val="008E432A"/>
    <w:rsid w:val="008E4F3B"/>
    <w:rsid w:val="008F0D9D"/>
    <w:rsid w:val="008F1831"/>
    <w:rsid w:val="008F20CE"/>
    <w:rsid w:val="008F295C"/>
    <w:rsid w:val="008F2A04"/>
    <w:rsid w:val="008F2E08"/>
    <w:rsid w:val="008F3971"/>
    <w:rsid w:val="008F46D3"/>
    <w:rsid w:val="008F5E86"/>
    <w:rsid w:val="009038EA"/>
    <w:rsid w:val="00904799"/>
    <w:rsid w:val="00904CC4"/>
    <w:rsid w:val="009154AB"/>
    <w:rsid w:val="00915AF0"/>
    <w:rsid w:val="0091616D"/>
    <w:rsid w:val="00916B11"/>
    <w:rsid w:val="00917DF4"/>
    <w:rsid w:val="009232C0"/>
    <w:rsid w:val="00923EBB"/>
    <w:rsid w:val="00924DFF"/>
    <w:rsid w:val="00935533"/>
    <w:rsid w:val="00942D67"/>
    <w:rsid w:val="00944443"/>
    <w:rsid w:val="0094471B"/>
    <w:rsid w:val="009449D9"/>
    <w:rsid w:val="00944A86"/>
    <w:rsid w:val="0094670F"/>
    <w:rsid w:val="00953B77"/>
    <w:rsid w:val="00955A4F"/>
    <w:rsid w:val="00955DC7"/>
    <w:rsid w:val="0095604D"/>
    <w:rsid w:val="00956D38"/>
    <w:rsid w:val="00960C15"/>
    <w:rsid w:val="00962389"/>
    <w:rsid w:val="00964060"/>
    <w:rsid w:val="00964517"/>
    <w:rsid w:val="00964BDE"/>
    <w:rsid w:val="009652F4"/>
    <w:rsid w:val="00966083"/>
    <w:rsid w:val="00967B6C"/>
    <w:rsid w:val="00971504"/>
    <w:rsid w:val="00971679"/>
    <w:rsid w:val="0097189A"/>
    <w:rsid w:val="00974E05"/>
    <w:rsid w:val="00976AE2"/>
    <w:rsid w:val="009817DA"/>
    <w:rsid w:val="009819F6"/>
    <w:rsid w:val="00982A28"/>
    <w:rsid w:val="00983408"/>
    <w:rsid w:val="00987469"/>
    <w:rsid w:val="00990847"/>
    <w:rsid w:val="00990A31"/>
    <w:rsid w:val="009917E6"/>
    <w:rsid w:val="0099285E"/>
    <w:rsid w:val="00992F1E"/>
    <w:rsid w:val="00993E2E"/>
    <w:rsid w:val="00995C75"/>
    <w:rsid w:val="009A188C"/>
    <w:rsid w:val="009A1E55"/>
    <w:rsid w:val="009A21CB"/>
    <w:rsid w:val="009A2536"/>
    <w:rsid w:val="009A3BA4"/>
    <w:rsid w:val="009A4517"/>
    <w:rsid w:val="009A596E"/>
    <w:rsid w:val="009A654C"/>
    <w:rsid w:val="009A6BD3"/>
    <w:rsid w:val="009B0E68"/>
    <w:rsid w:val="009B3790"/>
    <w:rsid w:val="009B3C42"/>
    <w:rsid w:val="009B5FF2"/>
    <w:rsid w:val="009C597B"/>
    <w:rsid w:val="009D2388"/>
    <w:rsid w:val="009D300F"/>
    <w:rsid w:val="009D3470"/>
    <w:rsid w:val="009D53DE"/>
    <w:rsid w:val="009D567B"/>
    <w:rsid w:val="009D593A"/>
    <w:rsid w:val="009E0AEE"/>
    <w:rsid w:val="009E10A2"/>
    <w:rsid w:val="009E2072"/>
    <w:rsid w:val="009E225B"/>
    <w:rsid w:val="009E27B5"/>
    <w:rsid w:val="009E4659"/>
    <w:rsid w:val="009E596D"/>
    <w:rsid w:val="009F05A6"/>
    <w:rsid w:val="009F252F"/>
    <w:rsid w:val="00A01952"/>
    <w:rsid w:val="00A020A1"/>
    <w:rsid w:val="00A04055"/>
    <w:rsid w:val="00A04384"/>
    <w:rsid w:val="00A06F0F"/>
    <w:rsid w:val="00A07623"/>
    <w:rsid w:val="00A10A08"/>
    <w:rsid w:val="00A11302"/>
    <w:rsid w:val="00A11BC5"/>
    <w:rsid w:val="00A1457C"/>
    <w:rsid w:val="00A16933"/>
    <w:rsid w:val="00A2098E"/>
    <w:rsid w:val="00A225E4"/>
    <w:rsid w:val="00A230F4"/>
    <w:rsid w:val="00A26559"/>
    <w:rsid w:val="00A26F42"/>
    <w:rsid w:val="00A32C85"/>
    <w:rsid w:val="00A3393C"/>
    <w:rsid w:val="00A36637"/>
    <w:rsid w:val="00A434DC"/>
    <w:rsid w:val="00A43F89"/>
    <w:rsid w:val="00A512B4"/>
    <w:rsid w:val="00A5507F"/>
    <w:rsid w:val="00A56087"/>
    <w:rsid w:val="00A57068"/>
    <w:rsid w:val="00A604E5"/>
    <w:rsid w:val="00A63A08"/>
    <w:rsid w:val="00A63C99"/>
    <w:rsid w:val="00A63D35"/>
    <w:rsid w:val="00A66F11"/>
    <w:rsid w:val="00A72DB8"/>
    <w:rsid w:val="00A750BD"/>
    <w:rsid w:val="00A77372"/>
    <w:rsid w:val="00A77A1E"/>
    <w:rsid w:val="00A81324"/>
    <w:rsid w:val="00A82A32"/>
    <w:rsid w:val="00A84694"/>
    <w:rsid w:val="00A85C9F"/>
    <w:rsid w:val="00A86B65"/>
    <w:rsid w:val="00A87017"/>
    <w:rsid w:val="00A90AB4"/>
    <w:rsid w:val="00A92C06"/>
    <w:rsid w:val="00AA0FF4"/>
    <w:rsid w:val="00AA188F"/>
    <w:rsid w:val="00AA43A8"/>
    <w:rsid w:val="00AA4457"/>
    <w:rsid w:val="00AA5157"/>
    <w:rsid w:val="00AA6B77"/>
    <w:rsid w:val="00AB0C03"/>
    <w:rsid w:val="00AB4445"/>
    <w:rsid w:val="00AB5D95"/>
    <w:rsid w:val="00AB686E"/>
    <w:rsid w:val="00AC38A5"/>
    <w:rsid w:val="00AC3A22"/>
    <w:rsid w:val="00AC4C61"/>
    <w:rsid w:val="00AC5B54"/>
    <w:rsid w:val="00AC61D2"/>
    <w:rsid w:val="00AD2451"/>
    <w:rsid w:val="00AD7681"/>
    <w:rsid w:val="00AE0902"/>
    <w:rsid w:val="00AE0CEE"/>
    <w:rsid w:val="00AE2714"/>
    <w:rsid w:val="00AE2ECB"/>
    <w:rsid w:val="00AE4595"/>
    <w:rsid w:val="00AE55E5"/>
    <w:rsid w:val="00AE5627"/>
    <w:rsid w:val="00AF0698"/>
    <w:rsid w:val="00AF2A3A"/>
    <w:rsid w:val="00B00523"/>
    <w:rsid w:val="00B01EAA"/>
    <w:rsid w:val="00B03479"/>
    <w:rsid w:val="00B03B3A"/>
    <w:rsid w:val="00B03D26"/>
    <w:rsid w:val="00B04B4F"/>
    <w:rsid w:val="00B04C34"/>
    <w:rsid w:val="00B04F09"/>
    <w:rsid w:val="00B052D3"/>
    <w:rsid w:val="00B0675F"/>
    <w:rsid w:val="00B06BAF"/>
    <w:rsid w:val="00B06DDC"/>
    <w:rsid w:val="00B07C77"/>
    <w:rsid w:val="00B1016D"/>
    <w:rsid w:val="00B111B5"/>
    <w:rsid w:val="00B16753"/>
    <w:rsid w:val="00B171D8"/>
    <w:rsid w:val="00B208F2"/>
    <w:rsid w:val="00B248E6"/>
    <w:rsid w:val="00B24A05"/>
    <w:rsid w:val="00B30027"/>
    <w:rsid w:val="00B37199"/>
    <w:rsid w:val="00B37FAC"/>
    <w:rsid w:val="00B421BD"/>
    <w:rsid w:val="00B427CB"/>
    <w:rsid w:val="00B439BD"/>
    <w:rsid w:val="00B46538"/>
    <w:rsid w:val="00B477A6"/>
    <w:rsid w:val="00B47B5E"/>
    <w:rsid w:val="00B51BFE"/>
    <w:rsid w:val="00B52FB1"/>
    <w:rsid w:val="00B5549B"/>
    <w:rsid w:val="00B57233"/>
    <w:rsid w:val="00B61ACF"/>
    <w:rsid w:val="00B6402B"/>
    <w:rsid w:val="00B70254"/>
    <w:rsid w:val="00B70293"/>
    <w:rsid w:val="00B716EF"/>
    <w:rsid w:val="00B71C72"/>
    <w:rsid w:val="00B73271"/>
    <w:rsid w:val="00B73B22"/>
    <w:rsid w:val="00B74E42"/>
    <w:rsid w:val="00B75571"/>
    <w:rsid w:val="00B756D4"/>
    <w:rsid w:val="00B75B59"/>
    <w:rsid w:val="00B76DFB"/>
    <w:rsid w:val="00B80B1A"/>
    <w:rsid w:val="00B81AD6"/>
    <w:rsid w:val="00B8607B"/>
    <w:rsid w:val="00B91026"/>
    <w:rsid w:val="00B92F87"/>
    <w:rsid w:val="00BA0C41"/>
    <w:rsid w:val="00BA6A16"/>
    <w:rsid w:val="00BA6D6F"/>
    <w:rsid w:val="00BB0778"/>
    <w:rsid w:val="00BB1470"/>
    <w:rsid w:val="00BB2EC8"/>
    <w:rsid w:val="00BB6203"/>
    <w:rsid w:val="00BB7E4F"/>
    <w:rsid w:val="00BC38BD"/>
    <w:rsid w:val="00BC4626"/>
    <w:rsid w:val="00BC5E17"/>
    <w:rsid w:val="00BC67CB"/>
    <w:rsid w:val="00BC78AE"/>
    <w:rsid w:val="00BC7AC5"/>
    <w:rsid w:val="00BD0512"/>
    <w:rsid w:val="00BD12A3"/>
    <w:rsid w:val="00BD1387"/>
    <w:rsid w:val="00BD2467"/>
    <w:rsid w:val="00BD641D"/>
    <w:rsid w:val="00BD7039"/>
    <w:rsid w:val="00BE04AB"/>
    <w:rsid w:val="00BE2520"/>
    <w:rsid w:val="00BE2EB4"/>
    <w:rsid w:val="00BE57A9"/>
    <w:rsid w:val="00BE70E0"/>
    <w:rsid w:val="00BF4E74"/>
    <w:rsid w:val="00BF5137"/>
    <w:rsid w:val="00BF633D"/>
    <w:rsid w:val="00BF7019"/>
    <w:rsid w:val="00C0198E"/>
    <w:rsid w:val="00C0234C"/>
    <w:rsid w:val="00C0758D"/>
    <w:rsid w:val="00C11D5E"/>
    <w:rsid w:val="00C13E60"/>
    <w:rsid w:val="00C161DC"/>
    <w:rsid w:val="00C166B9"/>
    <w:rsid w:val="00C16DE3"/>
    <w:rsid w:val="00C209F0"/>
    <w:rsid w:val="00C211C4"/>
    <w:rsid w:val="00C25073"/>
    <w:rsid w:val="00C26D9C"/>
    <w:rsid w:val="00C27A38"/>
    <w:rsid w:val="00C3164F"/>
    <w:rsid w:val="00C3165A"/>
    <w:rsid w:val="00C36743"/>
    <w:rsid w:val="00C4038E"/>
    <w:rsid w:val="00C408A5"/>
    <w:rsid w:val="00C418D2"/>
    <w:rsid w:val="00C41B3F"/>
    <w:rsid w:val="00C42E51"/>
    <w:rsid w:val="00C45337"/>
    <w:rsid w:val="00C46D31"/>
    <w:rsid w:val="00C47853"/>
    <w:rsid w:val="00C51620"/>
    <w:rsid w:val="00C523F6"/>
    <w:rsid w:val="00C5528D"/>
    <w:rsid w:val="00C55737"/>
    <w:rsid w:val="00C60A3F"/>
    <w:rsid w:val="00C61AD1"/>
    <w:rsid w:val="00C65C9A"/>
    <w:rsid w:val="00C67154"/>
    <w:rsid w:val="00C711D0"/>
    <w:rsid w:val="00C713CF"/>
    <w:rsid w:val="00C71A89"/>
    <w:rsid w:val="00C7625F"/>
    <w:rsid w:val="00C764B5"/>
    <w:rsid w:val="00C77241"/>
    <w:rsid w:val="00C77296"/>
    <w:rsid w:val="00C85C5E"/>
    <w:rsid w:val="00C86228"/>
    <w:rsid w:val="00C90375"/>
    <w:rsid w:val="00C91C7C"/>
    <w:rsid w:val="00C92715"/>
    <w:rsid w:val="00C92DE6"/>
    <w:rsid w:val="00C9377D"/>
    <w:rsid w:val="00C9428D"/>
    <w:rsid w:val="00C94A62"/>
    <w:rsid w:val="00CA097E"/>
    <w:rsid w:val="00CA4F24"/>
    <w:rsid w:val="00CA5A79"/>
    <w:rsid w:val="00CA604A"/>
    <w:rsid w:val="00CA6AE6"/>
    <w:rsid w:val="00CA7E80"/>
    <w:rsid w:val="00CB1805"/>
    <w:rsid w:val="00CB6158"/>
    <w:rsid w:val="00CB6964"/>
    <w:rsid w:val="00CC2C3C"/>
    <w:rsid w:val="00CC3701"/>
    <w:rsid w:val="00CC563C"/>
    <w:rsid w:val="00CC7563"/>
    <w:rsid w:val="00CD37B4"/>
    <w:rsid w:val="00CD3F4E"/>
    <w:rsid w:val="00CD51E9"/>
    <w:rsid w:val="00CE2672"/>
    <w:rsid w:val="00CE42E2"/>
    <w:rsid w:val="00CF0810"/>
    <w:rsid w:val="00CF11A3"/>
    <w:rsid w:val="00CF21AB"/>
    <w:rsid w:val="00D020BF"/>
    <w:rsid w:val="00D021E4"/>
    <w:rsid w:val="00D0514D"/>
    <w:rsid w:val="00D0530A"/>
    <w:rsid w:val="00D053FD"/>
    <w:rsid w:val="00D07265"/>
    <w:rsid w:val="00D1004C"/>
    <w:rsid w:val="00D1078E"/>
    <w:rsid w:val="00D12A5E"/>
    <w:rsid w:val="00D15153"/>
    <w:rsid w:val="00D155E2"/>
    <w:rsid w:val="00D15E75"/>
    <w:rsid w:val="00D16518"/>
    <w:rsid w:val="00D173F6"/>
    <w:rsid w:val="00D20921"/>
    <w:rsid w:val="00D214F0"/>
    <w:rsid w:val="00D24407"/>
    <w:rsid w:val="00D24C09"/>
    <w:rsid w:val="00D272E7"/>
    <w:rsid w:val="00D30B05"/>
    <w:rsid w:val="00D30B3D"/>
    <w:rsid w:val="00D35389"/>
    <w:rsid w:val="00D35CAA"/>
    <w:rsid w:val="00D36EE3"/>
    <w:rsid w:val="00D423EB"/>
    <w:rsid w:val="00D4427F"/>
    <w:rsid w:val="00D453A6"/>
    <w:rsid w:val="00D4729E"/>
    <w:rsid w:val="00D50029"/>
    <w:rsid w:val="00D506C1"/>
    <w:rsid w:val="00D517D2"/>
    <w:rsid w:val="00D6199B"/>
    <w:rsid w:val="00D6326F"/>
    <w:rsid w:val="00D64BF0"/>
    <w:rsid w:val="00D67ECD"/>
    <w:rsid w:val="00D70501"/>
    <w:rsid w:val="00D70E6A"/>
    <w:rsid w:val="00D71DA7"/>
    <w:rsid w:val="00D77AC6"/>
    <w:rsid w:val="00D8249D"/>
    <w:rsid w:val="00D82847"/>
    <w:rsid w:val="00D82893"/>
    <w:rsid w:val="00D851F0"/>
    <w:rsid w:val="00D85598"/>
    <w:rsid w:val="00D8581B"/>
    <w:rsid w:val="00D87D11"/>
    <w:rsid w:val="00D90160"/>
    <w:rsid w:val="00D9021D"/>
    <w:rsid w:val="00D906E4"/>
    <w:rsid w:val="00D940FE"/>
    <w:rsid w:val="00D95BA8"/>
    <w:rsid w:val="00D96565"/>
    <w:rsid w:val="00D9670E"/>
    <w:rsid w:val="00DA01AB"/>
    <w:rsid w:val="00DA04D7"/>
    <w:rsid w:val="00DA0657"/>
    <w:rsid w:val="00DA0759"/>
    <w:rsid w:val="00DA32E5"/>
    <w:rsid w:val="00DA377F"/>
    <w:rsid w:val="00DA69FC"/>
    <w:rsid w:val="00DB09F6"/>
    <w:rsid w:val="00DB5792"/>
    <w:rsid w:val="00DC144A"/>
    <w:rsid w:val="00DC175A"/>
    <w:rsid w:val="00DC1C68"/>
    <w:rsid w:val="00DC462B"/>
    <w:rsid w:val="00DC528C"/>
    <w:rsid w:val="00DC5B45"/>
    <w:rsid w:val="00DC6139"/>
    <w:rsid w:val="00DD1F72"/>
    <w:rsid w:val="00DD7C26"/>
    <w:rsid w:val="00DE2EBF"/>
    <w:rsid w:val="00DE6557"/>
    <w:rsid w:val="00DE67B5"/>
    <w:rsid w:val="00DE7C57"/>
    <w:rsid w:val="00DF1EA6"/>
    <w:rsid w:val="00E10AC8"/>
    <w:rsid w:val="00E12519"/>
    <w:rsid w:val="00E13B38"/>
    <w:rsid w:val="00E1448E"/>
    <w:rsid w:val="00E14728"/>
    <w:rsid w:val="00E163C2"/>
    <w:rsid w:val="00E17BAD"/>
    <w:rsid w:val="00E222FA"/>
    <w:rsid w:val="00E223A3"/>
    <w:rsid w:val="00E2585E"/>
    <w:rsid w:val="00E25E11"/>
    <w:rsid w:val="00E30985"/>
    <w:rsid w:val="00E30F6B"/>
    <w:rsid w:val="00E31771"/>
    <w:rsid w:val="00E34240"/>
    <w:rsid w:val="00E34E70"/>
    <w:rsid w:val="00E35E39"/>
    <w:rsid w:val="00E40A84"/>
    <w:rsid w:val="00E40AAB"/>
    <w:rsid w:val="00E41EF1"/>
    <w:rsid w:val="00E421CD"/>
    <w:rsid w:val="00E42729"/>
    <w:rsid w:val="00E43F9E"/>
    <w:rsid w:val="00E449B6"/>
    <w:rsid w:val="00E45284"/>
    <w:rsid w:val="00E4656C"/>
    <w:rsid w:val="00E50BB9"/>
    <w:rsid w:val="00E51332"/>
    <w:rsid w:val="00E53678"/>
    <w:rsid w:val="00E5403C"/>
    <w:rsid w:val="00E565BE"/>
    <w:rsid w:val="00E574EC"/>
    <w:rsid w:val="00E62031"/>
    <w:rsid w:val="00E637D9"/>
    <w:rsid w:val="00E63D6E"/>
    <w:rsid w:val="00E641D3"/>
    <w:rsid w:val="00E6716D"/>
    <w:rsid w:val="00E728E6"/>
    <w:rsid w:val="00E72AFD"/>
    <w:rsid w:val="00E765BD"/>
    <w:rsid w:val="00E8195F"/>
    <w:rsid w:val="00E82FAF"/>
    <w:rsid w:val="00E876C8"/>
    <w:rsid w:val="00E87781"/>
    <w:rsid w:val="00E91188"/>
    <w:rsid w:val="00EA0DD5"/>
    <w:rsid w:val="00EA2268"/>
    <w:rsid w:val="00EA31B3"/>
    <w:rsid w:val="00EA4BEA"/>
    <w:rsid w:val="00EA6892"/>
    <w:rsid w:val="00EA7046"/>
    <w:rsid w:val="00EB07F3"/>
    <w:rsid w:val="00EB0E44"/>
    <w:rsid w:val="00EB1134"/>
    <w:rsid w:val="00EB2E04"/>
    <w:rsid w:val="00EB43B4"/>
    <w:rsid w:val="00EB4889"/>
    <w:rsid w:val="00EB4E7B"/>
    <w:rsid w:val="00EB5AC1"/>
    <w:rsid w:val="00EC20EE"/>
    <w:rsid w:val="00EC246C"/>
    <w:rsid w:val="00EC24A3"/>
    <w:rsid w:val="00EC42BE"/>
    <w:rsid w:val="00EC4B74"/>
    <w:rsid w:val="00EC6713"/>
    <w:rsid w:val="00EC7518"/>
    <w:rsid w:val="00ED142B"/>
    <w:rsid w:val="00EE4CE1"/>
    <w:rsid w:val="00EE71A1"/>
    <w:rsid w:val="00EE7CFD"/>
    <w:rsid w:val="00EF33B1"/>
    <w:rsid w:val="00EF3E3A"/>
    <w:rsid w:val="00EF71F5"/>
    <w:rsid w:val="00F005B9"/>
    <w:rsid w:val="00F013EB"/>
    <w:rsid w:val="00F014A7"/>
    <w:rsid w:val="00F027E3"/>
    <w:rsid w:val="00F028EC"/>
    <w:rsid w:val="00F0438D"/>
    <w:rsid w:val="00F049C5"/>
    <w:rsid w:val="00F04FD2"/>
    <w:rsid w:val="00F07530"/>
    <w:rsid w:val="00F07AA0"/>
    <w:rsid w:val="00F119FA"/>
    <w:rsid w:val="00F1263B"/>
    <w:rsid w:val="00F14990"/>
    <w:rsid w:val="00F26FF5"/>
    <w:rsid w:val="00F27000"/>
    <w:rsid w:val="00F32464"/>
    <w:rsid w:val="00F32A45"/>
    <w:rsid w:val="00F33094"/>
    <w:rsid w:val="00F34D31"/>
    <w:rsid w:val="00F356FB"/>
    <w:rsid w:val="00F35FCA"/>
    <w:rsid w:val="00F362D2"/>
    <w:rsid w:val="00F36401"/>
    <w:rsid w:val="00F40F13"/>
    <w:rsid w:val="00F42A5F"/>
    <w:rsid w:val="00F438BE"/>
    <w:rsid w:val="00F43BED"/>
    <w:rsid w:val="00F45330"/>
    <w:rsid w:val="00F45446"/>
    <w:rsid w:val="00F45572"/>
    <w:rsid w:val="00F521B8"/>
    <w:rsid w:val="00F52C84"/>
    <w:rsid w:val="00F5512D"/>
    <w:rsid w:val="00F62FF8"/>
    <w:rsid w:val="00F63502"/>
    <w:rsid w:val="00F63A8B"/>
    <w:rsid w:val="00F648D0"/>
    <w:rsid w:val="00F678A1"/>
    <w:rsid w:val="00F70BD0"/>
    <w:rsid w:val="00F75903"/>
    <w:rsid w:val="00F75AC0"/>
    <w:rsid w:val="00F77856"/>
    <w:rsid w:val="00F83276"/>
    <w:rsid w:val="00F83E78"/>
    <w:rsid w:val="00F83F47"/>
    <w:rsid w:val="00F84993"/>
    <w:rsid w:val="00F857BC"/>
    <w:rsid w:val="00F85D6D"/>
    <w:rsid w:val="00F877DB"/>
    <w:rsid w:val="00F8782C"/>
    <w:rsid w:val="00F87EC3"/>
    <w:rsid w:val="00F923A3"/>
    <w:rsid w:val="00F9329A"/>
    <w:rsid w:val="00F95FCD"/>
    <w:rsid w:val="00F9675E"/>
    <w:rsid w:val="00F97275"/>
    <w:rsid w:val="00F9729F"/>
    <w:rsid w:val="00FA294D"/>
    <w:rsid w:val="00FA2AFF"/>
    <w:rsid w:val="00FA3F79"/>
    <w:rsid w:val="00FA42CE"/>
    <w:rsid w:val="00FA614C"/>
    <w:rsid w:val="00FB13BD"/>
    <w:rsid w:val="00FB2C90"/>
    <w:rsid w:val="00FB396C"/>
    <w:rsid w:val="00FB3C5D"/>
    <w:rsid w:val="00FB3F93"/>
    <w:rsid w:val="00FB545C"/>
    <w:rsid w:val="00FB5C0B"/>
    <w:rsid w:val="00FB5EA5"/>
    <w:rsid w:val="00FB642F"/>
    <w:rsid w:val="00FB78A3"/>
    <w:rsid w:val="00FC1953"/>
    <w:rsid w:val="00FC61AC"/>
    <w:rsid w:val="00FC73A6"/>
    <w:rsid w:val="00FD0C54"/>
    <w:rsid w:val="00FD5673"/>
    <w:rsid w:val="00FD6888"/>
    <w:rsid w:val="00FD7921"/>
    <w:rsid w:val="00FD7C15"/>
    <w:rsid w:val="00FE005D"/>
    <w:rsid w:val="00FE2336"/>
    <w:rsid w:val="00FE5A94"/>
    <w:rsid w:val="00FF5695"/>
    <w:rsid w:val="00FF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o:colormru v:ext="edit" colors="#ddd"/>
    </o:shapedefaults>
    <o:shapelayout v:ext="edit">
      <o:idmap v:ext="edit" data="1"/>
    </o:shapelayout>
  </w:shapeDefaults>
  <w:decimalSymbol w:val=","/>
  <w:listSeparator w:val=";"/>
  <w14:docId w14:val="36322653"/>
  <w15:docId w15:val="{14DC66BF-1A46-435C-BF93-5C8D3ACC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4A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 w:cs="Arial"/>
    </w:rPr>
  </w:style>
  <w:style w:type="paragraph" w:styleId="Titre1">
    <w:name w:val="heading 1"/>
    <w:aliases w:val="Heading 1,Titre 11,t1.T1.Titre 1,t1,t1.T1,Titre 1I,h1,Section,Partie,Partie1,Partie2,Partie3,Partie4,Partie5,Partie6,Partie7,Partie8,Partie9,Partie10,Partie11,Partie21,Partie31,Partie41,Partie51,Partie61,Partie71,Partie81,Partie91,Partie101,H,l1"/>
    <w:basedOn w:val="Normal"/>
    <w:next w:val="Normal"/>
    <w:link w:val="Titre1Car"/>
    <w:qFormat/>
    <w:rsid w:val="00A36637"/>
    <w:pPr>
      <w:keepNext/>
      <w:numPr>
        <w:numId w:val="4"/>
      </w:numPr>
      <w:shd w:val="clear" w:color="auto" w:fill="F3F3F3"/>
      <w:spacing w:before="24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aliases w:val="Chapitre,Titre 2 times,paragraphe,heading 2,Contrat 2,Ctt,niveau 2,Heading 2,Titre 21,t2.T2,l2,I2,Titre Parag,h2,T2,Titre niveau 2,Chapitre1,Chapitre2,Chapitre3,Chapitre4,Chapitre5,Chapitre6,Chapitre7,Chapitre8,Chapitre9,Chapitre10,Chapitre11"/>
    <w:basedOn w:val="Listepuces"/>
    <w:next w:val="Normal"/>
    <w:link w:val="Titre2Car"/>
    <w:qFormat/>
    <w:rsid w:val="00C86228"/>
    <w:pPr>
      <w:keepNext/>
      <w:numPr>
        <w:ilvl w:val="1"/>
        <w:numId w:val="4"/>
      </w:numPr>
      <w:spacing w:before="240" w:after="240"/>
      <w:outlineLvl w:val="1"/>
    </w:pPr>
    <w:rPr>
      <w:rFonts w:ascii="Arial" w:hAnsi="Arial"/>
      <w:b/>
      <w:bCs w:val="0"/>
      <w:iCs/>
      <w:sz w:val="22"/>
      <w:szCs w:val="28"/>
    </w:rPr>
  </w:style>
  <w:style w:type="paragraph" w:styleId="Titre3">
    <w:name w:val="heading 3"/>
    <w:aliases w:val="Titre 3 times,Heading 3,Titre 31,t3.T3,l3,CT,3,Titre 3 SQ,T3,Section1,Section2,Section3,Section4,Section5,Section6,Section7,Section8,Section9,Section10,Section11,Section12,Section21,Section31,Section41,Section51,Section61,Section71,Section81,H3"/>
    <w:basedOn w:val="Normal"/>
    <w:next w:val="Normal"/>
    <w:link w:val="Titre3Car"/>
    <w:qFormat/>
    <w:rsid w:val="00DC144A"/>
    <w:pPr>
      <w:keepNext/>
      <w:numPr>
        <w:ilvl w:val="2"/>
        <w:numId w:val="4"/>
      </w:numPr>
      <w:spacing w:before="240" w:after="240"/>
      <w:outlineLvl w:val="2"/>
    </w:pPr>
    <w:rPr>
      <w:bCs/>
      <w:sz w:val="22"/>
      <w:szCs w:val="26"/>
      <w:u w:val="single"/>
    </w:rPr>
  </w:style>
  <w:style w:type="paragraph" w:styleId="Titre4">
    <w:name w:val="heading 4"/>
    <w:basedOn w:val="Normal"/>
    <w:next w:val="Normal"/>
    <w:qFormat/>
    <w:rsid w:val="000A33A3"/>
    <w:pPr>
      <w:keepNext/>
      <w:widowControl/>
      <w:numPr>
        <w:ilvl w:val="3"/>
        <w:numId w:val="4"/>
      </w:numPr>
      <w:adjustRightInd/>
      <w:spacing w:before="240"/>
      <w:jc w:val="left"/>
      <w:outlineLvl w:val="3"/>
    </w:pPr>
    <w:rPr>
      <w:b/>
      <w:i/>
      <w:sz w:val="22"/>
      <w:szCs w:val="22"/>
    </w:rPr>
  </w:style>
  <w:style w:type="paragraph" w:styleId="Titre5">
    <w:name w:val="heading 5"/>
    <w:basedOn w:val="Normal"/>
    <w:next w:val="Normal"/>
    <w:qFormat/>
    <w:rsid w:val="00C13E60"/>
    <w:pPr>
      <w:keepNext/>
      <w:widowControl/>
      <w:numPr>
        <w:ilvl w:val="4"/>
        <w:numId w:val="5"/>
      </w:numPr>
      <w:tabs>
        <w:tab w:val="left" w:pos="426"/>
        <w:tab w:val="left" w:pos="5387"/>
      </w:tabs>
      <w:adjustRightInd/>
      <w:jc w:val="center"/>
      <w:outlineLvl w:val="4"/>
    </w:pPr>
    <w:rPr>
      <w:b/>
      <w:bCs/>
      <w:sz w:val="22"/>
      <w:szCs w:val="22"/>
    </w:rPr>
  </w:style>
  <w:style w:type="paragraph" w:styleId="Titre6">
    <w:name w:val="heading 6"/>
    <w:basedOn w:val="Normal"/>
    <w:next w:val="Normal"/>
    <w:qFormat/>
    <w:rsid w:val="00C13E60"/>
    <w:pPr>
      <w:keepNext/>
      <w:widowControl/>
      <w:numPr>
        <w:ilvl w:val="5"/>
        <w:numId w:val="5"/>
      </w:numPr>
      <w:adjustRightInd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13E60"/>
    <w:pPr>
      <w:keepNext/>
      <w:widowControl/>
      <w:numPr>
        <w:ilvl w:val="6"/>
        <w:numId w:val="5"/>
      </w:numPr>
      <w:tabs>
        <w:tab w:val="left" w:pos="426"/>
        <w:tab w:val="left" w:pos="5387"/>
      </w:tabs>
      <w:adjustRightInd/>
      <w:outlineLvl w:val="6"/>
    </w:pPr>
    <w:rPr>
      <w:b/>
      <w:bCs/>
      <w:sz w:val="22"/>
      <w:szCs w:val="22"/>
      <w:u w:val="single"/>
    </w:rPr>
  </w:style>
  <w:style w:type="paragraph" w:styleId="Titre8">
    <w:name w:val="heading 8"/>
    <w:basedOn w:val="Normal"/>
    <w:next w:val="Normal"/>
    <w:qFormat/>
    <w:rsid w:val="00C13E60"/>
    <w:pPr>
      <w:keepNext/>
      <w:widowControl/>
      <w:numPr>
        <w:ilvl w:val="7"/>
        <w:numId w:val="5"/>
      </w:numPr>
      <w:autoSpaceDE/>
      <w:autoSpaceDN/>
      <w:adjustRightInd/>
      <w:outlineLvl w:val="7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Titre9">
    <w:name w:val="heading 9"/>
    <w:basedOn w:val="Normal"/>
    <w:next w:val="Normal"/>
    <w:qFormat/>
    <w:rsid w:val="00C13E60"/>
    <w:pPr>
      <w:keepNext/>
      <w:widowControl/>
      <w:numPr>
        <w:ilvl w:val="8"/>
        <w:numId w:val="5"/>
      </w:numPr>
      <w:adjustRightInd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Cs w:val="24"/>
    </w:r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  <w:rPr>
      <w:szCs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b/>
      <w:bCs/>
      <w:szCs w:val="24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Para">
    <w:name w:val="RedPara"/>
    <w:basedOn w:val="Normal"/>
    <w:pPr>
      <w:keepNext/>
      <w:spacing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link w:val="CorpsdetexteCar"/>
    <w:semiHidden/>
    <w:rPr>
      <w:rFonts w:ascii="Times New Roman" w:hAnsi="Times New Roman" w:cs="Times New Roman"/>
      <w:sz w:val="22"/>
      <w:szCs w:val="18"/>
    </w:rPr>
  </w:style>
  <w:style w:type="paragraph" w:styleId="Notedebasdepage">
    <w:name w:val="footnote text"/>
    <w:basedOn w:val="Normal"/>
    <w:link w:val="NotedebasdepageCar"/>
  </w:style>
  <w:style w:type="character" w:styleId="Appelnotedebasdep">
    <w:name w:val="footnote reference"/>
    <w:rPr>
      <w:vertAlign w:val="superscript"/>
    </w:rPr>
  </w:style>
  <w:style w:type="paragraph" w:styleId="Corpsdetexte2">
    <w:name w:val="Body Text 2"/>
    <w:basedOn w:val="Normal"/>
    <w:link w:val="Corpsdetexte2Car"/>
    <w:semiHidden/>
    <w:rPr>
      <w:noProof/>
      <w:sz w:val="24"/>
    </w:rPr>
  </w:style>
  <w:style w:type="paragraph" w:styleId="TM1">
    <w:name w:val="toc 1"/>
    <w:basedOn w:val="Normal"/>
    <w:next w:val="Normal"/>
    <w:autoRedefine/>
    <w:uiPriority w:val="39"/>
    <w:rsid w:val="002C0908"/>
    <w:pPr>
      <w:tabs>
        <w:tab w:val="left" w:pos="1200"/>
        <w:tab w:val="right" w:leader="dot" w:pos="9063"/>
      </w:tabs>
      <w:spacing w:after="60"/>
      <w:jc w:val="left"/>
    </w:pPr>
    <w:rPr>
      <w:rFonts w:asciiTheme="minorHAnsi" w:hAnsiTheme="minorHAnsi"/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171F53"/>
    <w:pPr>
      <w:spacing w:after="0"/>
      <w:ind w:left="200"/>
      <w:jc w:val="left"/>
    </w:pPr>
    <w:rPr>
      <w:rFonts w:asciiTheme="minorHAnsi" w:hAnsiTheme="minorHAnsi"/>
      <w:smallCaps/>
    </w:rPr>
  </w:style>
  <w:style w:type="paragraph" w:styleId="Corpsdetexte3">
    <w:name w:val="Body Text 3"/>
    <w:basedOn w:val="Normal"/>
    <w:semiHidden/>
    <w:pPr>
      <w:widowControl/>
      <w:autoSpaceDE/>
      <w:autoSpaceDN/>
      <w:adjustRightInd/>
      <w:ind w:right="-56"/>
    </w:pPr>
    <w:rPr>
      <w:rFonts w:ascii="Times New Roman" w:hAnsi="Times New Roman" w:cs="Times New Roman"/>
      <w:sz w:val="22"/>
      <w:szCs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Courier New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Listepuces1">
    <w:name w:val="Liste à puces 1"/>
    <w:basedOn w:val="Normal"/>
    <w:pPr>
      <w:keepLines/>
      <w:widowControl/>
      <w:numPr>
        <w:numId w:val="2"/>
      </w:numPr>
      <w:autoSpaceDE/>
      <w:autoSpaceDN/>
      <w:adjustRightInd/>
      <w:ind w:right="57"/>
    </w:pPr>
    <w:rPr>
      <w:rFonts w:ascii="Century Gothic" w:hAnsi="Century Gothic" w:cs="Times New Roman"/>
    </w:rPr>
  </w:style>
  <w:style w:type="paragraph" w:styleId="NormalWeb">
    <w:name w:val="Normal (Web)"/>
    <w:basedOn w:val="Normal"/>
    <w:semiHidden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Corpsdetexte21">
    <w:name w:val="Corps de texte 21"/>
    <w:basedOn w:val="Normal"/>
    <w:pPr>
      <w:widowControl/>
      <w:autoSpaceDE/>
      <w:autoSpaceDN/>
      <w:adjustRightInd/>
    </w:pPr>
    <w:rPr>
      <w:rFonts w:cs="Times New Roman"/>
      <w:smallCaps/>
      <w:sz w:val="22"/>
    </w:rPr>
  </w:style>
  <w:style w:type="paragraph" w:styleId="Listepuces">
    <w:name w:val="List Bullet"/>
    <w:basedOn w:val="Normal"/>
    <w:autoRedefine/>
    <w:semiHidden/>
    <w:pPr>
      <w:widowControl/>
      <w:numPr>
        <w:numId w:val="3"/>
      </w:numPr>
      <w:autoSpaceDE/>
      <w:autoSpaceDN/>
      <w:adjustRightInd/>
      <w:spacing w:after="40"/>
    </w:pPr>
    <w:rPr>
      <w:rFonts w:ascii="Times New Roman" w:hAnsi="Times New Roman"/>
      <w:bCs/>
      <w:noProof/>
      <w:sz w:val="18"/>
      <w:szCs w:val="24"/>
    </w:rPr>
  </w:style>
  <w:style w:type="paragraph" w:customStyle="1" w:styleId="Normal1">
    <w:name w:val="Normal1"/>
    <w:basedOn w:val="Normal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</w:pPr>
    <w:rPr>
      <w:rFonts w:ascii="Times New Roman" w:hAnsi="Times New Roman" w:cs="Times New Roman"/>
      <w:sz w:val="22"/>
    </w:rPr>
  </w:style>
  <w:style w:type="paragraph" w:customStyle="1" w:styleId="StyleCorpsdetexteAvant05cm">
    <w:name w:val="Style Corps de texte + Avant : 05 cm"/>
    <w:basedOn w:val="Corpsdetexte"/>
    <w:autoRedefine/>
    <w:pPr>
      <w:widowControl/>
      <w:autoSpaceDE/>
      <w:autoSpaceDN/>
      <w:adjustRightInd/>
      <w:ind w:left="284"/>
    </w:pPr>
    <w:rPr>
      <w:color w:val="FF0000"/>
      <w:sz w:val="24"/>
      <w:szCs w:val="24"/>
      <w:lang w:val="fr-CA"/>
    </w:rPr>
  </w:style>
  <w:style w:type="character" w:customStyle="1" w:styleId="RedTxtCar">
    <w:name w:val="RedTxt Car"/>
    <w:rPr>
      <w:rFonts w:ascii="Arial" w:hAnsi="Arial" w:cs="Arial"/>
      <w:noProof w:val="0"/>
      <w:sz w:val="18"/>
      <w:szCs w:val="18"/>
      <w:lang w:val="fr-FR" w:eastAsia="fr-FR" w:bidi="ar-SA"/>
    </w:rPr>
  </w:style>
  <w:style w:type="paragraph" w:styleId="Retraitcorpsdetexte">
    <w:name w:val="Body Text Indent"/>
    <w:basedOn w:val="Normal"/>
    <w:semiHidden/>
    <w:pPr>
      <w:ind w:left="283"/>
    </w:pPr>
  </w:style>
  <w:style w:type="paragraph" w:customStyle="1" w:styleId="H2">
    <w:name w:val="H2"/>
    <w:basedOn w:val="Normal"/>
    <w:next w:val="Normal"/>
    <w:pPr>
      <w:keepNext/>
      <w:widowControl/>
      <w:autoSpaceDE/>
      <w:autoSpaceDN/>
      <w:adjustRightInd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styleId="Paragraphedeliste">
    <w:name w:val="List Paragraph"/>
    <w:basedOn w:val="Normal"/>
    <w:uiPriority w:val="34"/>
    <w:qFormat/>
    <w:rsid w:val="00C42E51"/>
    <w:pPr>
      <w:ind w:left="708"/>
    </w:pPr>
  </w:style>
  <w:style w:type="paragraph" w:styleId="Liste">
    <w:name w:val="List"/>
    <w:basedOn w:val="Normal"/>
    <w:rsid w:val="00066747"/>
    <w:pPr>
      <w:widowControl/>
      <w:autoSpaceDE/>
      <w:autoSpaceDN/>
      <w:adjustRightInd/>
      <w:ind w:left="283" w:hanging="283"/>
    </w:pPr>
    <w:rPr>
      <w:sz w:val="22"/>
      <w:szCs w:val="22"/>
    </w:rPr>
  </w:style>
  <w:style w:type="paragraph" w:customStyle="1" w:styleId="StyleTitre111pt">
    <w:name w:val="Style Titre 1 + 11 pt"/>
    <w:basedOn w:val="Titre1"/>
    <w:autoRedefine/>
    <w:rsid w:val="00AA0FF4"/>
    <w:pPr>
      <w:widowControl/>
      <w:shd w:val="clear" w:color="auto" w:fill="E0E0E0"/>
      <w:autoSpaceDE/>
      <w:autoSpaceDN/>
      <w:adjustRightInd/>
      <w:spacing w:before="360"/>
    </w:pPr>
    <w:rPr>
      <w:rFonts w:cs="Times New Roman"/>
      <w:caps/>
      <w:kern w:val="28"/>
      <w:sz w:val="24"/>
      <w:szCs w:val="20"/>
    </w:rPr>
  </w:style>
  <w:style w:type="paragraph" w:styleId="Liste2">
    <w:name w:val="List 2"/>
    <w:basedOn w:val="Normal"/>
    <w:rsid w:val="00982A28"/>
    <w:pPr>
      <w:ind w:left="566" w:hanging="283"/>
    </w:pPr>
  </w:style>
  <w:style w:type="paragraph" w:styleId="Liste3">
    <w:name w:val="List 3"/>
    <w:basedOn w:val="Normal"/>
    <w:rsid w:val="00982A28"/>
    <w:pPr>
      <w:ind w:left="849" w:hanging="283"/>
    </w:pPr>
  </w:style>
  <w:style w:type="paragraph" w:styleId="Salutations">
    <w:name w:val="Salutation"/>
    <w:basedOn w:val="Normal"/>
    <w:next w:val="Normal"/>
    <w:rsid w:val="00982A28"/>
  </w:style>
  <w:style w:type="paragraph" w:styleId="Listepuces2">
    <w:name w:val="List Bullet 2"/>
    <w:basedOn w:val="Normal"/>
    <w:rsid w:val="00982A28"/>
    <w:pPr>
      <w:numPr>
        <w:numId w:val="1"/>
      </w:numPr>
    </w:pPr>
  </w:style>
  <w:style w:type="paragraph" w:styleId="Listecontinue2">
    <w:name w:val="List Continue 2"/>
    <w:basedOn w:val="Normal"/>
    <w:rsid w:val="00982A28"/>
    <w:pPr>
      <w:ind w:left="566"/>
    </w:pPr>
  </w:style>
  <w:style w:type="paragraph" w:styleId="TM3">
    <w:name w:val="toc 3"/>
    <w:basedOn w:val="Normal"/>
    <w:next w:val="Normal"/>
    <w:autoRedefine/>
    <w:uiPriority w:val="39"/>
    <w:rsid w:val="00A77A1E"/>
    <w:pPr>
      <w:spacing w:after="0"/>
      <w:ind w:left="400"/>
      <w:jc w:val="left"/>
    </w:pPr>
    <w:rPr>
      <w:rFonts w:asciiTheme="minorHAnsi" w:hAnsiTheme="minorHAnsi"/>
      <w:i/>
      <w:iCs/>
    </w:rPr>
  </w:style>
  <w:style w:type="paragraph" w:customStyle="1" w:styleId="Style1">
    <w:name w:val="Style1"/>
    <w:basedOn w:val="Normal"/>
    <w:rsid w:val="00A5507F"/>
    <w:pPr>
      <w:widowControl/>
      <w:autoSpaceDE/>
      <w:autoSpaceDN/>
      <w:adjustRightInd/>
    </w:pPr>
    <w:rPr>
      <w:rFonts w:cs="Times New Roman"/>
      <w:sz w:val="22"/>
    </w:rPr>
  </w:style>
  <w:style w:type="paragraph" w:customStyle="1" w:styleId="Normal9pt">
    <w:name w:val="Normal + 9 pt"/>
    <w:basedOn w:val="Normal"/>
    <w:rsid w:val="003B79DD"/>
    <w:rPr>
      <w:sz w:val="18"/>
    </w:rPr>
  </w:style>
  <w:style w:type="character" w:customStyle="1" w:styleId="Titre2Car">
    <w:name w:val="Titre 2 Car"/>
    <w:aliases w:val="Chapitre Car,Titre 2 times Car,paragraphe Car,heading 2 Car,Contrat 2 Car,Ctt Car,niveau 2 Car,Heading 2 Car,Titre 21 Car,t2.T2 Car,l2 Car,I2 Car,Titre Parag Car,h2 Car,T2 Car,Titre niveau 2 Car,Chapitre1 Car,Chapitre2 Car,Chapitre3 Car"/>
    <w:link w:val="Titre2"/>
    <w:locked/>
    <w:rsid w:val="00C86228"/>
    <w:rPr>
      <w:rFonts w:ascii="Arial" w:hAnsi="Arial" w:cs="Arial"/>
      <w:b/>
      <w:iCs/>
      <w:noProof/>
      <w:sz w:val="22"/>
      <w:szCs w:val="28"/>
    </w:rPr>
  </w:style>
  <w:style w:type="character" w:customStyle="1" w:styleId="Titre3Car">
    <w:name w:val="Titre 3 Car"/>
    <w:aliases w:val="Titre 3 times Car,Heading 3 Car,Titre 31 Car,t3.T3 Car,l3 Car,CT Car,3 Car,Titre 3 SQ Car,T3 Car,Section1 Car,Section2 Car,Section3 Car,Section4 Car,Section5 Car,Section6 Car,Section7 Car,Section8 Car,Section9 Car,Section10 Car,Section11 Car"/>
    <w:link w:val="Titre3"/>
    <w:locked/>
    <w:rsid w:val="00DC144A"/>
    <w:rPr>
      <w:rFonts w:ascii="Arial" w:hAnsi="Arial" w:cs="Arial"/>
      <w:bCs/>
      <w:sz w:val="22"/>
      <w:szCs w:val="26"/>
      <w:u w:val="single"/>
    </w:rPr>
  </w:style>
  <w:style w:type="paragraph" w:customStyle="1" w:styleId="Titre1H1Heading1Titre11t1T1Titre1t1t1T1Titre1Ih1SectionPartiePartie1Partie2Partie3Partie4Partie5Partie6Partie7Partie8Partie9Partie10Partie11Partie21Partie31Partie41Partie51Partie61Partie71Partie81Partie91">
    <w:name w:val="Titre 1.H1.Heading 1.Titre 11.t1.T1.Titre 1.t1.t1.T1.Titre 1I.h1.Section.Partie.Partie1.Partie2.Partie3.Partie4.Partie5.Partie6.Partie7.Partie8.Partie9.Partie10.Partie11.Partie21.Partie31.Partie41.Partie51.Partie61.Partie71.Partie81.Partie91"/>
    <w:basedOn w:val="Normal"/>
    <w:next w:val="Normal"/>
    <w:autoRedefine/>
    <w:rsid w:val="00C13E60"/>
    <w:pPr>
      <w:keepNext/>
      <w:widowControl/>
      <w:numPr>
        <w:numId w:val="5"/>
      </w:numPr>
      <w:adjustRightInd/>
      <w:spacing w:before="240" w:after="60"/>
      <w:outlineLvl w:val="0"/>
    </w:pPr>
    <w:rPr>
      <w:b/>
      <w:bCs/>
      <w:kern w:val="28"/>
      <w:sz w:val="28"/>
      <w:szCs w:val="28"/>
    </w:rPr>
  </w:style>
  <w:style w:type="paragraph" w:customStyle="1" w:styleId="Titre3Titre3timesHeading3Titre31t3T3l3CT3Titre3SQT3Section1Section2Section3Section4Section5Section6Section7Section8Section9Section10Section11Section12Section21Section31Section41Section51Section61Section71Section81">
    <w:name w:val="Titre 3.Titre 3 times.Heading 3.Titre 31.t3.T3.l3.CT.3.Titre 3 SQ.T3.Section1.Section2.Section3.Section4.Section5.Section6.Section7.Section8.Section9.Section10.Section11.Section12.Section21.Section31.Section41.Section51.Section61.Section71.Section81"/>
    <w:basedOn w:val="Normal"/>
    <w:next w:val="Normal"/>
    <w:autoRedefine/>
    <w:rsid w:val="00C13E60"/>
    <w:pPr>
      <w:keepNext/>
      <w:widowControl/>
      <w:numPr>
        <w:ilvl w:val="2"/>
        <w:numId w:val="5"/>
      </w:numPr>
      <w:adjustRightInd/>
      <w:spacing w:before="240" w:after="60"/>
      <w:outlineLvl w:val="2"/>
    </w:pPr>
    <w:rPr>
      <w:sz w:val="24"/>
      <w:szCs w:val="24"/>
      <w:u w:val="single"/>
    </w:rPr>
  </w:style>
  <w:style w:type="character" w:customStyle="1" w:styleId="PieddepageCar">
    <w:name w:val="Pied de page Car"/>
    <w:link w:val="Pieddepage"/>
    <w:uiPriority w:val="99"/>
    <w:locked/>
    <w:rsid w:val="0041650A"/>
    <w:rPr>
      <w:rFonts w:ascii="Arial" w:hAnsi="Arial" w:cs="Arial"/>
      <w:szCs w:val="24"/>
      <w:lang w:val="fr-FR" w:eastAsia="fr-FR" w:bidi="ar-SA"/>
    </w:rPr>
  </w:style>
  <w:style w:type="character" w:customStyle="1" w:styleId="Corpsdetexte2Car">
    <w:name w:val="Corps de texte 2 Car"/>
    <w:link w:val="Corpsdetexte2"/>
    <w:semiHidden/>
    <w:locked/>
    <w:rsid w:val="0041650A"/>
    <w:rPr>
      <w:rFonts w:ascii="Arial" w:hAnsi="Arial" w:cs="Arial"/>
      <w:noProof/>
      <w:sz w:val="24"/>
      <w:lang w:val="fr-FR" w:eastAsia="fr-FR" w:bidi="ar-SA"/>
    </w:rPr>
  </w:style>
  <w:style w:type="character" w:customStyle="1" w:styleId="CorpsdetexteCar">
    <w:name w:val="Corps de texte Car"/>
    <w:link w:val="Corpsdetexte"/>
    <w:semiHidden/>
    <w:locked/>
    <w:rsid w:val="0041650A"/>
    <w:rPr>
      <w:sz w:val="22"/>
      <w:szCs w:val="18"/>
      <w:lang w:val="fr-FR" w:eastAsia="fr-FR" w:bidi="ar-SA"/>
    </w:rPr>
  </w:style>
  <w:style w:type="paragraph" w:styleId="Titre">
    <w:name w:val="Title"/>
    <w:basedOn w:val="Normal"/>
    <w:link w:val="TitreCar"/>
    <w:qFormat/>
    <w:rsid w:val="0041650A"/>
    <w:pPr>
      <w:widowControl/>
      <w:adjustRightInd/>
      <w:jc w:val="center"/>
    </w:pPr>
    <w:rPr>
      <w:sz w:val="32"/>
      <w:szCs w:val="32"/>
    </w:rPr>
  </w:style>
  <w:style w:type="character" w:customStyle="1" w:styleId="TitreCar">
    <w:name w:val="Titre Car"/>
    <w:link w:val="Titre"/>
    <w:locked/>
    <w:rsid w:val="0041650A"/>
    <w:rPr>
      <w:rFonts w:ascii="Arial" w:hAnsi="Arial" w:cs="Arial"/>
      <w:sz w:val="32"/>
      <w:szCs w:val="32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locked/>
    <w:rsid w:val="0041650A"/>
    <w:rPr>
      <w:rFonts w:ascii="Arial" w:hAnsi="Arial" w:cs="Arial"/>
      <w:lang w:val="fr-FR" w:eastAsia="fr-FR" w:bidi="ar-SA"/>
    </w:rPr>
  </w:style>
  <w:style w:type="paragraph" w:customStyle="1" w:styleId="fcasegauche">
    <w:name w:val="f_case_gauche"/>
    <w:basedOn w:val="Normal"/>
    <w:rsid w:val="0041650A"/>
    <w:pPr>
      <w:widowControl/>
      <w:adjustRightInd/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41650A"/>
    <w:pPr>
      <w:widowControl/>
      <w:tabs>
        <w:tab w:val="left" w:pos="426"/>
      </w:tabs>
      <w:adjustRightInd/>
      <w:spacing w:after="0"/>
      <w:ind w:left="709" w:hanging="709"/>
    </w:pPr>
    <w:rPr>
      <w:rFonts w:ascii="Univers" w:hAnsi="Univers" w:cs="Univers"/>
    </w:rPr>
  </w:style>
  <w:style w:type="paragraph" w:customStyle="1" w:styleId="StyleTitre2Gauche075cmSuspendu1cmAprs6pt">
    <w:name w:val="Style Titre 2 + Gauche :  0.75 cm Suspendu : 1 cm Après : 6 pt"/>
    <w:basedOn w:val="Normal"/>
    <w:rsid w:val="0041650A"/>
    <w:pPr>
      <w:widowControl/>
      <w:tabs>
        <w:tab w:val="num" w:pos="1701"/>
      </w:tabs>
      <w:adjustRightInd/>
      <w:ind w:left="1701"/>
    </w:pPr>
    <w:rPr>
      <w:sz w:val="22"/>
      <w:szCs w:val="22"/>
    </w:rPr>
  </w:style>
  <w:style w:type="paragraph" w:customStyle="1" w:styleId="Retraitcorpsdetexte21">
    <w:name w:val="Retrait corps de texte 21"/>
    <w:basedOn w:val="Normal"/>
    <w:rsid w:val="00553FC3"/>
    <w:pPr>
      <w:widowControl/>
      <w:tabs>
        <w:tab w:val="left" w:pos="284"/>
      </w:tabs>
      <w:suppressAutoHyphens/>
      <w:autoSpaceDE/>
      <w:autoSpaceDN/>
      <w:adjustRightInd/>
      <w:ind w:left="708"/>
      <w:jc w:val="left"/>
    </w:pPr>
    <w:rPr>
      <w:sz w:val="22"/>
      <w:szCs w:val="22"/>
      <w:lang w:eastAsia="ar-SA"/>
    </w:rPr>
  </w:style>
  <w:style w:type="paragraph" w:styleId="Explorateurdedocuments">
    <w:name w:val="Document Map"/>
    <w:basedOn w:val="Normal"/>
    <w:semiHidden/>
    <w:rsid w:val="00B06BAF"/>
    <w:pPr>
      <w:shd w:val="clear" w:color="auto" w:fill="000080"/>
    </w:pPr>
    <w:rPr>
      <w:rFonts w:ascii="Tahoma" w:hAnsi="Tahoma" w:cs="Tahoma"/>
    </w:rPr>
  </w:style>
  <w:style w:type="paragraph" w:customStyle="1" w:styleId="NormalArial">
    <w:name w:val="Normal + Arial"/>
    <w:aliases w:val="11 pt,Justifié"/>
    <w:basedOn w:val="Normal"/>
    <w:rsid w:val="006B0FA9"/>
    <w:pPr>
      <w:widowControl/>
      <w:autoSpaceDE/>
      <w:autoSpaceDN/>
      <w:adjustRightInd/>
      <w:ind w:left="-360"/>
    </w:pPr>
    <w:rPr>
      <w:rFonts w:cs="Times New Roman"/>
      <w:noProof/>
      <w:sz w:val="22"/>
    </w:rPr>
  </w:style>
  <w:style w:type="character" w:customStyle="1" w:styleId="Titre1Car">
    <w:name w:val="Titre 1 Car"/>
    <w:aliases w:val="Heading 1 Car,Titre 11 Car,t1.T1.Titre 1 Car,t1 Car,t1.T1 Car,Titre 1I Car,h1 Car,Section Car,Partie Car,Partie1 Car,Partie2 Car,Partie3 Car,Partie4 Car,Partie5 Car,Partie6 Car,Partie7 Car,Partie8 Car,Partie9 Car,Partie10 Car,Partie11 Car"/>
    <w:link w:val="Titre1"/>
    <w:rsid w:val="00435804"/>
    <w:rPr>
      <w:rFonts w:ascii="Arial" w:hAnsi="Arial" w:cs="Arial"/>
      <w:b/>
      <w:bCs/>
      <w:kern w:val="32"/>
      <w:sz w:val="28"/>
      <w:szCs w:val="32"/>
      <w:shd w:val="clear" w:color="auto" w:fill="F3F3F3"/>
    </w:rPr>
  </w:style>
  <w:style w:type="paragraph" w:styleId="TM4">
    <w:name w:val="toc 4"/>
    <w:basedOn w:val="Normal"/>
    <w:next w:val="Normal"/>
    <w:autoRedefine/>
    <w:uiPriority w:val="39"/>
    <w:unhideWhenUsed/>
    <w:rsid w:val="00171F53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71F53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71F53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71F53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71F53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71F53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uiPriority w:val="59"/>
    <w:rsid w:val="00D94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30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2">
    <w:name w:val="Normal2"/>
    <w:basedOn w:val="Normal"/>
    <w:rsid w:val="00FD6888"/>
    <w:pPr>
      <w:widowControl/>
      <w:autoSpaceDE/>
      <w:autoSpaceDN/>
      <w:adjustRightInd/>
      <w:spacing w:after="0"/>
      <w:ind w:left="680"/>
      <w:jc w:val="left"/>
    </w:pPr>
    <w:rPr>
      <w:rFonts w:ascii="Times New Roman" w:hAnsi="Times New Roman"/>
      <w:sz w:val="24"/>
      <w:szCs w:val="22"/>
    </w:rPr>
  </w:style>
  <w:style w:type="paragraph" w:styleId="Sansinterligne">
    <w:name w:val="No Spacing"/>
    <w:uiPriority w:val="1"/>
    <w:qFormat/>
    <w:rsid w:val="00FD6888"/>
    <w:rPr>
      <w:rFonts w:ascii="Arial Narrow" w:hAnsi="Arial Narrow" w:cs="Arial Narrow"/>
      <w:sz w:val="22"/>
      <w:szCs w:val="22"/>
    </w:rPr>
  </w:style>
  <w:style w:type="paragraph" w:customStyle="1" w:styleId="A3">
    <w:name w:val="A3"/>
    <w:basedOn w:val="Titre4"/>
    <w:uiPriority w:val="99"/>
    <w:rsid w:val="00BA6A16"/>
    <w:pPr>
      <w:numPr>
        <w:ilvl w:val="0"/>
        <w:numId w:val="0"/>
      </w:numPr>
      <w:autoSpaceDE/>
      <w:autoSpaceDN/>
      <w:spacing w:before="0" w:after="0"/>
      <w:ind w:left="851"/>
    </w:pPr>
    <w:rPr>
      <w:sz w:val="28"/>
      <w:szCs w:val="28"/>
      <w:lang w:val="x-none" w:eastAsia="x-none"/>
    </w:rPr>
  </w:style>
  <w:style w:type="paragraph" w:customStyle="1" w:styleId="Standard">
    <w:name w:val="Standard"/>
    <w:rsid w:val="00BA6A16"/>
    <w:pPr>
      <w:widowControl w:val="0"/>
      <w:suppressAutoHyphens/>
      <w:autoSpaceDN w:val="0"/>
      <w:textAlignment w:val="baseline"/>
    </w:pPr>
    <w:rPr>
      <w:rFonts w:ascii="Liberation Sans" w:eastAsia="SimSun" w:hAnsi="Liberation Sans" w:cs="Mangal"/>
      <w:kern w:val="3"/>
      <w:sz w:val="24"/>
      <w:szCs w:val="24"/>
      <w:lang w:eastAsia="zh-CN" w:bidi="hi-IN"/>
    </w:rPr>
  </w:style>
  <w:style w:type="paragraph" w:styleId="Rvision">
    <w:name w:val="Revision"/>
    <w:hidden/>
    <w:uiPriority w:val="99"/>
    <w:semiHidden/>
    <w:rsid w:val="0081514D"/>
    <w:rPr>
      <w:rFonts w:ascii="Arial" w:hAnsi="Arial" w:cs="Arial"/>
    </w:rPr>
  </w:style>
  <w:style w:type="character" w:customStyle="1" w:styleId="apple-converted-space">
    <w:name w:val="apple-converted-space"/>
    <w:basedOn w:val="Policepardfaut"/>
    <w:rsid w:val="00EC4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6836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6359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5750B-C7E7-4B0F-B78E-00401270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</vt:lpstr>
    </vt:vector>
  </TitlesOfParts>
  <Company>AVYG</Company>
  <LinksUpToDate>false</LinksUpToDate>
  <CharactersWithSpaces>1542</CharactersWithSpaces>
  <SharedDoc>false</SharedDoc>
  <HLinks>
    <vt:vector size="330" baseType="variant">
      <vt:variant>
        <vt:i4>1048631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_Toc355261716</vt:lpwstr>
      </vt:variant>
      <vt:variant>
        <vt:i4>1048631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_Toc355261715</vt:lpwstr>
      </vt:variant>
      <vt:variant>
        <vt:i4>1048631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_Toc355261714</vt:lpwstr>
      </vt:variant>
      <vt:variant>
        <vt:i4>1048631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_Toc355261713</vt:lpwstr>
      </vt:variant>
      <vt:variant>
        <vt:i4>1048631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_Toc355261712</vt:lpwstr>
      </vt:variant>
      <vt:variant>
        <vt:i4>1048631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_Toc355261711</vt:lpwstr>
      </vt:variant>
      <vt:variant>
        <vt:i4>1048631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_Toc355261710</vt:lpwstr>
      </vt:variant>
      <vt:variant>
        <vt:i4>1114167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_Toc355261709</vt:lpwstr>
      </vt:variant>
      <vt:variant>
        <vt:i4>1114167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_Toc355261708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_Toc355261707</vt:lpwstr>
      </vt:variant>
      <vt:variant>
        <vt:i4>1114167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_Toc355261706</vt:lpwstr>
      </vt:variant>
      <vt:variant>
        <vt:i4>1114167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_Toc355261705</vt:lpwstr>
      </vt:variant>
      <vt:variant>
        <vt:i4>1114167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_Toc355261704</vt:lpwstr>
      </vt:variant>
      <vt:variant>
        <vt:i4>1114167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_Toc355261703</vt:lpwstr>
      </vt:variant>
      <vt:variant>
        <vt:i4>1114167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_Toc355261702</vt:lpwstr>
      </vt:variant>
      <vt:variant>
        <vt:i4>1114167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_Toc355261701</vt:lpwstr>
      </vt:variant>
      <vt:variant>
        <vt:i4>1114167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_Toc355261700</vt:lpwstr>
      </vt:variant>
      <vt:variant>
        <vt:i4>1572918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_Toc355261699</vt:lpwstr>
      </vt:variant>
      <vt:variant>
        <vt:i4>1572918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_Toc355261698</vt:lpwstr>
      </vt:variant>
      <vt:variant>
        <vt:i4>1572918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_Toc355261697</vt:lpwstr>
      </vt:variant>
      <vt:variant>
        <vt:i4>1572918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_Toc355261696</vt:lpwstr>
      </vt:variant>
      <vt:variant>
        <vt:i4>1572918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_Toc355261695</vt:lpwstr>
      </vt:variant>
      <vt:variant>
        <vt:i4>1572918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_Toc355261694</vt:lpwstr>
      </vt:variant>
      <vt:variant>
        <vt:i4>1572918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_Toc355261693</vt:lpwstr>
      </vt:variant>
      <vt:variant>
        <vt:i4>1572918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_Toc355261692</vt:lpwstr>
      </vt:variant>
      <vt:variant>
        <vt:i4>1572918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_Toc355261691</vt:lpwstr>
      </vt:variant>
      <vt:variant>
        <vt:i4>1572918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_Toc355261690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_Toc355261689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_Toc355261688</vt:lpwstr>
      </vt:variant>
      <vt:variant>
        <vt:i4>1638454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_Toc355261687</vt:lpwstr>
      </vt:variant>
      <vt:variant>
        <vt:i4>1638454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_Toc355261686</vt:lpwstr>
      </vt:variant>
      <vt:variant>
        <vt:i4>1638454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_Toc355261685</vt:lpwstr>
      </vt:variant>
      <vt:variant>
        <vt:i4>1638454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_Toc355261684</vt:lpwstr>
      </vt:variant>
      <vt:variant>
        <vt:i4>1638454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_Toc355261683</vt:lpwstr>
      </vt:variant>
      <vt:variant>
        <vt:i4>1638454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_Toc355261682</vt:lpwstr>
      </vt:variant>
      <vt:variant>
        <vt:i4>1638454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_Toc355261681</vt:lpwstr>
      </vt:variant>
      <vt:variant>
        <vt:i4>1638454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_Toc355261680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_Toc355261679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_Toc355261678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_Toc355261677</vt:lpwstr>
      </vt:variant>
      <vt:variant>
        <vt:i4>1441846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_Toc355261676</vt:lpwstr>
      </vt:variant>
      <vt:variant>
        <vt:i4>1441846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_Toc355261675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_Toc355261674</vt:lpwstr>
      </vt:variant>
      <vt:variant>
        <vt:i4>1441846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_Toc355261673</vt:lpwstr>
      </vt:variant>
      <vt:variant>
        <vt:i4>1441846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_Toc355261672</vt:lpwstr>
      </vt:variant>
      <vt:variant>
        <vt:i4>1441846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_Toc355261671</vt:lpwstr>
      </vt:variant>
      <vt:variant>
        <vt:i4>1441846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_Toc355261670</vt:lpwstr>
      </vt:variant>
      <vt:variant>
        <vt:i4>1507382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_Toc355261669</vt:lpwstr>
      </vt:variant>
      <vt:variant>
        <vt:i4>1507382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_Toc355261668</vt:lpwstr>
      </vt:variant>
      <vt:variant>
        <vt:i4>1507382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_Toc355261667</vt:lpwstr>
      </vt:variant>
      <vt:variant>
        <vt:i4>1507382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_Toc355261666</vt:lpwstr>
      </vt:variant>
      <vt:variant>
        <vt:i4>1507382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_Toc355261665</vt:lpwstr>
      </vt:variant>
      <vt:variant>
        <vt:i4>1507382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_Toc355261664</vt:lpwstr>
      </vt:variant>
      <vt:variant>
        <vt:i4>1507382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_Toc355261663</vt:lpwstr>
      </vt:variant>
      <vt:variant>
        <vt:i4>1507382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_Toc355261662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</dc:title>
  <dc:creator>CNC</dc:creator>
  <cp:lastModifiedBy>Merienne Eugénie</cp:lastModifiedBy>
  <cp:revision>6</cp:revision>
  <cp:lastPrinted>2018-01-29T17:04:00Z</cp:lastPrinted>
  <dcterms:created xsi:type="dcterms:W3CDTF">2024-07-24T11:57:00Z</dcterms:created>
  <dcterms:modified xsi:type="dcterms:W3CDTF">2026-02-11T16:13:00Z</dcterms:modified>
</cp:coreProperties>
</file>